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DF" w:rsidRPr="00147A03" w:rsidRDefault="00A55EDF" w:rsidP="00A55EDF">
      <w:pPr>
        <w:pStyle w:val="Body"/>
        <w:tabs>
          <w:tab w:val="right" w:pos="9360"/>
        </w:tabs>
        <w:spacing w:after="120"/>
        <w:rPr>
          <w:rFonts w:cs="Arial"/>
          <w:b/>
          <w:color w:val="0000FF"/>
          <w:sz w:val="32"/>
          <w:szCs w:val="32"/>
          <w:lang w:val="en-CA"/>
        </w:rPr>
      </w:pPr>
      <w:r w:rsidRPr="00147A03">
        <w:rPr>
          <w:rFonts w:cs="Arial"/>
          <w:b/>
          <w:sz w:val="32"/>
          <w:szCs w:val="32"/>
          <w:lang w:val="en-CA"/>
        </w:rPr>
        <w:t xml:space="preserve">Language Arts 8 </w:t>
      </w:r>
      <w:r w:rsidRPr="00147A03">
        <w:rPr>
          <w:rFonts w:cs="Arial"/>
          <w:b/>
          <w:sz w:val="32"/>
          <w:szCs w:val="32"/>
          <w:lang w:val="en-CA"/>
        </w:rPr>
        <w:tab/>
      </w:r>
      <w:r w:rsidRPr="00147A03">
        <w:rPr>
          <w:rFonts w:cs="Arial"/>
          <w:b/>
          <w:lang w:val="en-CA"/>
        </w:rPr>
        <w:t xml:space="preserve">Name:  </w:t>
      </w:r>
      <w:r w:rsidRPr="00147A03">
        <w:rPr>
          <w:rFonts w:cs="Arial"/>
          <w:color w:val="0000FF"/>
          <w:lang w:val="en-CA"/>
        </w:rPr>
        <w:t>(  )</w:t>
      </w:r>
    </w:p>
    <w:p w:rsidR="00A55EDF" w:rsidRPr="00147A03" w:rsidRDefault="00A55EDF" w:rsidP="00A55EDF">
      <w:pPr>
        <w:pStyle w:val="Body"/>
        <w:spacing w:after="120"/>
        <w:jc w:val="center"/>
        <w:rPr>
          <w:rFonts w:cs="Arial"/>
          <w:b/>
          <w:sz w:val="32"/>
          <w:szCs w:val="32"/>
          <w:lang w:val="en-CA"/>
        </w:rPr>
      </w:pPr>
      <w:r w:rsidRPr="00147A03">
        <w:rPr>
          <w:rFonts w:cs="Arial"/>
          <w:b/>
          <w:sz w:val="32"/>
          <w:szCs w:val="32"/>
          <w:lang w:val="en-CA"/>
        </w:rPr>
        <w:t>Unit 4 – Lesson 6</w:t>
      </w:r>
    </w:p>
    <w:p w:rsidR="00A55EDF" w:rsidRPr="00147A03" w:rsidRDefault="00A55EDF" w:rsidP="00A55EDF">
      <w:pPr>
        <w:rPr>
          <w:rFonts w:ascii="Arial" w:hAnsi="Arial" w:cs="Arial"/>
          <w:b/>
          <w:color w:val="FF66CC"/>
          <w:sz w:val="24"/>
          <w:szCs w:val="24"/>
        </w:rPr>
      </w:pPr>
      <w:r w:rsidRPr="00147A03">
        <w:rPr>
          <w:rFonts w:ascii="Arial" w:hAnsi="Arial" w:cs="Arial"/>
          <w:b/>
          <w:color w:val="FF66CC"/>
          <w:sz w:val="24"/>
          <w:szCs w:val="24"/>
        </w:rPr>
        <w:t xml:space="preserve">Enter your responses between the </w:t>
      </w:r>
      <w:r w:rsidRPr="00645FB0">
        <w:rPr>
          <w:rFonts w:ascii="Arial" w:hAnsi="Arial" w:cs="Arial"/>
          <w:i/>
          <w:color w:val="0000FF"/>
          <w:sz w:val="24"/>
          <w:szCs w:val="24"/>
        </w:rPr>
        <w:t>(blue)</w:t>
      </w:r>
      <w:r w:rsidRPr="00147A03">
        <w:rPr>
          <w:rFonts w:ascii="Arial" w:hAnsi="Arial" w:cs="Arial"/>
          <w:i/>
          <w:color w:val="31849B"/>
          <w:sz w:val="24"/>
          <w:szCs w:val="24"/>
        </w:rPr>
        <w:t xml:space="preserve"> </w:t>
      </w:r>
      <w:r w:rsidR="00645FB0">
        <w:rPr>
          <w:rFonts w:ascii="Arial" w:hAnsi="Arial" w:cs="Arial"/>
          <w:b/>
          <w:color w:val="FF66CC"/>
          <w:sz w:val="24"/>
          <w:szCs w:val="24"/>
        </w:rPr>
        <w:t>parenthese</w:t>
      </w:r>
      <w:r w:rsidRPr="00147A03">
        <w:rPr>
          <w:rFonts w:ascii="Arial" w:hAnsi="Arial" w:cs="Arial"/>
          <w:b/>
          <w:color w:val="FF66CC"/>
          <w:sz w:val="24"/>
          <w:szCs w:val="24"/>
        </w:rPr>
        <w:t>s below each item.</w:t>
      </w:r>
    </w:p>
    <w:p w:rsidR="00A55EDF" w:rsidRPr="00147A03" w:rsidRDefault="00A55EDF"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color w:val="FF0000"/>
          <w:szCs w:val="24"/>
        </w:rPr>
      </w:pPr>
    </w:p>
    <w:p w:rsidR="00A55EDF" w:rsidRPr="00147A03" w:rsidRDefault="00A55EDF" w:rsidP="00A55EDF">
      <w:pPr>
        <w:rPr>
          <w:rFonts w:ascii="Arial" w:hAnsi="Arial" w:cs="Arial"/>
          <w:b/>
          <w:color w:val="FF66CC"/>
          <w:sz w:val="36"/>
          <w:szCs w:val="36"/>
        </w:rPr>
      </w:pPr>
      <w:r w:rsidRPr="00147A03">
        <w:rPr>
          <w:rFonts w:ascii="Arial" w:hAnsi="Arial" w:cs="Arial"/>
          <w:color w:val="FF66CC"/>
          <w:sz w:val="36"/>
          <w:szCs w:val="36"/>
        </w:rPr>
        <w:t xml:space="preserve"> </w:t>
      </w:r>
      <w:r w:rsidRPr="00147A03">
        <w:rPr>
          <w:rFonts w:ascii="Arial" w:hAnsi="Arial" w:cs="Arial"/>
          <w:b/>
          <w:color w:val="FF66CC"/>
          <w:sz w:val="36"/>
          <w:szCs w:val="36"/>
        </w:rPr>
        <w:t xml:space="preserve">Section </w:t>
      </w:r>
      <w:r w:rsidR="00026503" w:rsidRPr="00147A03">
        <w:rPr>
          <w:rFonts w:ascii="Arial" w:hAnsi="Arial" w:cs="Arial"/>
          <w:b/>
          <w:noProof/>
          <w:color w:val="FF66CC"/>
          <w:lang w:val="en-CA" w:eastAsia="en-CA"/>
        </w:rPr>
        <w:drawing>
          <wp:inline distT="0" distB="0" distL="0" distR="0" wp14:anchorId="2B7541CE" wp14:editId="4C6A3D3F">
            <wp:extent cx="365760" cy="3657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p w:rsidR="00A55EDF" w:rsidRPr="00147A03" w:rsidRDefault="00026503" w:rsidP="00A55EDF">
      <w:pPr>
        <w:rPr>
          <w:rFonts w:ascii="Arial" w:hAnsi="Arial" w:cs="Arial"/>
          <w:color w:val="FF66CC"/>
          <w:sz w:val="36"/>
          <w:szCs w:val="36"/>
        </w:rPr>
      </w:pPr>
      <w:r w:rsidRPr="00147A03">
        <w:rPr>
          <w:rFonts w:ascii="Arial" w:hAnsi="Arial" w:cs="Arial"/>
          <w:noProof/>
          <w:color w:val="FF66CC"/>
          <w:lang w:val="en-CA" w:eastAsia="en-CA"/>
        </w:rPr>
        <w:drawing>
          <wp:inline distT="0" distB="0" distL="0" distR="0" wp14:anchorId="22BC89AF" wp14:editId="35FAB25A">
            <wp:extent cx="5943600" cy="19812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8120"/>
                    </a:xfrm>
                    <a:prstGeom prst="rect">
                      <a:avLst/>
                    </a:prstGeom>
                    <a:noFill/>
                    <a:ln>
                      <a:noFill/>
                    </a:ln>
                  </pic:spPr>
                </pic:pic>
              </a:graphicData>
            </a:graphic>
          </wp:inline>
        </w:drawing>
      </w:r>
    </w:p>
    <w:p w:rsidR="00A55EDF" w:rsidRPr="00147A03" w:rsidRDefault="00A55EDF" w:rsidP="00A55EDF">
      <w:pPr>
        <w:pStyle w:val="Body"/>
        <w:spacing w:after="120"/>
        <w:rPr>
          <w:rFonts w:cs="Arial"/>
          <w:color w:val="FF0000"/>
          <w:szCs w:val="24"/>
        </w:rPr>
      </w:pPr>
    </w:p>
    <w:p w:rsidR="00985541" w:rsidRPr="00147A03" w:rsidRDefault="0062170B" w:rsidP="00985541">
      <w:pPr>
        <w:pStyle w:val="Body"/>
        <w:spacing w:after="120"/>
        <w:rPr>
          <w:rFonts w:cs="Arial"/>
          <w:szCs w:val="24"/>
        </w:rPr>
      </w:pPr>
      <w:r w:rsidRPr="00147A03">
        <w:rPr>
          <w:rFonts w:cs="Arial"/>
          <w:szCs w:val="24"/>
        </w:rPr>
        <w:t xml:space="preserve">Choose either “A Hero’s Welcome” </w:t>
      </w:r>
      <w:r w:rsidRPr="00147A03">
        <w:rPr>
          <w:rFonts w:cs="Arial"/>
          <w:b/>
          <w:szCs w:val="24"/>
        </w:rPr>
        <w:t xml:space="preserve">or </w:t>
      </w:r>
      <w:r w:rsidRPr="00147A03">
        <w:rPr>
          <w:rFonts w:cs="Arial"/>
          <w:szCs w:val="24"/>
        </w:rPr>
        <w:t>“The Veldt</w:t>
      </w:r>
      <w:r w:rsidR="005329AB" w:rsidRPr="00147A03">
        <w:rPr>
          <w:rFonts w:cs="Arial"/>
          <w:szCs w:val="24"/>
        </w:rPr>
        <w:t>”</w:t>
      </w:r>
      <w:r w:rsidRPr="00147A03">
        <w:rPr>
          <w:rFonts w:cs="Arial"/>
          <w:szCs w:val="24"/>
        </w:rPr>
        <w:t xml:space="preserve">. </w:t>
      </w:r>
      <w:r w:rsidR="00985541" w:rsidRPr="00147A03">
        <w:rPr>
          <w:rFonts w:cs="Arial"/>
          <w:szCs w:val="24"/>
        </w:rPr>
        <w:t xml:space="preserve">Answer the following three questions for the story you have chosen. </w:t>
      </w:r>
      <w:r w:rsidRPr="00147A03">
        <w:rPr>
          <w:rFonts w:cs="Arial"/>
          <w:szCs w:val="24"/>
        </w:rPr>
        <w:t xml:space="preserve"> </w:t>
      </w:r>
      <w:r w:rsidR="00985541" w:rsidRPr="00147A03">
        <w:rPr>
          <w:rFonts w:cs="Arial"/>
          <w:szCs w:val="24"/>
        </w:rPr>
        <w:br/>
      </w:r>
    </w:p>
    <w:p w:rsidR="0062170B" w:rsidRPr="00147A03" w:rsidRDefault="0062170B" w:rsidP="00985541">
      <w:pPr>
        <w:pStyle w:val="Body"/>
        <w:numPr>
          <w:ilvl w:val="0"/>
          <w:numId w:val="30"/>
        </w:numPr>
        <w:spacing w:after="120"/>
        <w:ind w:left="284" w:hanging="284"/>
        <w:rPr>
          <w:rFonts w:cs="Arial"/>
          <w:color w:val="0000FF"/>
          <w:szCs w:val="24"/>
        </w:rPr>
      </w:pPr>
      <w:r w:rsidRPr="00147A03">
        <w:rPr>
          <w:rFonts w:cs="Arial"/>
          <w:szCs w:val="24"/>
        </w:rPr>
        <w:t>Discuss how the protagonist’s response to the conflict changes or his relationship with one other character changes in the story. (</w:t>
      </w:r>
      <w:r w:rsidR="00985541" w:rsidRPr="00147A03">
        <w:rPr>
          <w:rFonts w:cs="Arial"/>
          <w:szCs w:val="24"/>
        </w:rPr>
        <w:t>Be sure to c</w:t>
      </w:r>
      <w:r w:rsidRPr="00147A03">
        <w:rPr>
          <w:rFonts w:cs="Arial"/>
          <w:szCs w:val="24"/>
        </w:rPr>
        <w:t xml:space="preserve">learly identify the protagonist and story you have chosen to discuss). </w:t>
      </w:r>
      <w:r w:rsidR="00985541" w:rsidRPr="00147A03">
        <w:rPr>
          <w:rFonts w:cs="Arial"/>
          <w:szCs w:val="24"/>
        </w:rPr>
        <w:t xml:space="preserve"> </w:t>
      </w:r>
      <w:r w:rsidRPr="00147A03">
        <w:rPr>
          <w:rFonts w:cs="Arial"/>
          <w:color w:val="FF0000"/>
          <w:szCs w:val="24"/>
          <w:lang w:val="en-CA"/>
        </w:rPr>
        <w:t>(Mark:  /3)</w:t>
      </w:r>
      <w:r w:rsidR="00985541" w:rsidRPr="00147A03">
        <w:rPr>
          <w:rFonts w:cs="Arial"/>
          <w:color w:val="FF0000"/>
          <w:szCs w:val="24"/>
          <w:lang w:val="en-CA"/>
        </w:rPr>
        <w:br/>
      </w:r>
    </w:p>
    <w:p w:rsidR="001141D1" w:rsidRPr="00147A03" w:rsidRDefault="0062170B" w:rsidP="00985541">
      <w:pPr>
        <w:pStyle w:val="Body"/>
        <w:spacing w:after="120"/>
        <w:rPr>
          <w:rFonts w:cs="Arial"/>
          <w:color w:val="FF0000"/>
          <w:szCs w:val="24"/>
        </w:rPr>
      </w:pPr>
      <w:r w:rsidRPr="00147A03">
        <w:rPr>
          <w:rFonts w:cs="Arial"/>
          <w:b/>
          <w:color w:val="0000FF"/>
          <w:szCs w:val="24"/>
          <w:lang w:val="en-CA"/>
        </w:rPr>
        <w:t xml:space="preserve"> </w:t>
      </w:r>
      <w:r w:rsidRPr="00147A03">
        <w:rPr>
          <w:rFonts w:cs="Arial"/>
          <w:color w:val="0000FF"/>
          <w:szCs w:val="24"/>
          <w:lang w:val="en-CA"/>
        </w:rPr>
        <w:t>(  )</w:t>
      </w:r>
    </w:p>
    <w:p w:rsidR="001141D1" w:rsidRPr="00147A03" w:rsidRDefault="001141D1" w:rsidP="001141D1">
      <w:pPr>
        <w:pStyle w:val="Body"/>
        <w:spacing w:after="120"/>
        <w:rPr>
          <w:rFonts w:cs="Arial"/>
          <w:color w:val="FF0000"/>
          <w:szCs w:val="24"/>
        </w:rPr>
      </w:pPr>
    </w:p>
    <w:p w:rsidR="00A55EDF" w:rsidRPr="00147A03" w:rsidRDefault="00A55EDF" w:rsidP="00985541">
      <w:pPr>
        <w:pStyle w:val="Body"/>
        <w:numPr>
          <w:ilvl w:val="0"/>
          <w:numId w:val="30"/>
        </w:numPr>
        <w:spacing w:after="120"/>
        <w:ind w:left="284" w:hanging="284"/>
        <w:rPr>
          <w:rFonts w:cs="Arial"/>
          <w:color w:val="FF0000"/>
          <w:szCs w:val="24"/>
        </w:rPr>
      </w:pPr>
      <w:r w:rsidRPr="00147A03">
        <w:rPr>
          <w:rFonts w:cs="Arial"/>
          <w:color w:val="auto"/>
          <w:szCs w:val="24"/>
        </w:rPr>
        <w:t>How does the title</w:t>
      </w:r>
      <w:r w:rsidR="00985541" w:rsidRPr="00147A03">
        <w:rPr>
          <w:rFonts w:cs="Arial"/>
          <w:color w:val="auto"/>
          <w:szCs w:val="24"/>
        </w:rPr>
        <w:t xml:space="preserve"> of the story help</w:t>
      </w:r>
      <w:r w:rsidRPr="00147A03">
        <w:rPr>
          <w:rFonts w:cs="Arial"/>
          <w:color w:val="auto"/>
          <w:szCs w:val="24"/>
        </w:rPr>
        <w:t xml:space="preserve"> the reader to appreciate the theme</w:t>
      </w:r>
      <w:r w:rsidR="001141D1" w:rsidRPr="00147A03">
        <w:rPr>
          <w:rFonts w:cs="Arial"/>
          <w:color w:val="auto"/>
          <w:szCs w:val="24"/>
        </w:rPr>
        <w:t xml:space="preserve"> of the story?  Provide support </w:t>
      </w:r>
      <w:r w:rsidRPr="00147A03">
        <w:rPr>
          <w:rFonts w:cs="Arial"/>
          <w:color w:val="auto"/>
          <w:szCs w:val="24"/>
        </w:rPr>
        <w:t>for your answer</w:t>
      </w:r>
      <w:r w:rsidR="0062170B" w:rsidRPr="00147A03">
        <w:rPr>
          <w:rFonts w:cs="Arial"/>
          <w:szCs w:val="24"/>
        </w:rPr>
        <w:t>.</w:t>
      </w:r>
      <w:r w:rsidRPr="00147A03">
        <w:rPr>
          <w:rFonts w:cs="Arial"/>
          <w:szCs w:val="24"/>
        </w:rPr>
        <w:t xml:space="preserve">  </w:t>
      </w:r>
      <w:r w:rsidRPr="00147A03">
        <w:rPr>
          <w:rFonts w:cs="Arial"/>
          <w:color w:val="FF0000"/>
          <w:szCs w:val="24"/>
          <w:lang w:val="en-CA"/>
        </w:rPr>
        <w:t>(Mark:  /2)</w:t>
      </w:r>
      <w:r w:rsidR="00985541" w:rsidRPr="00147A03">
        <w:rPr>
          <w:rFonts w:cs="Arial"/>
          <w:color w:val="FF0000"/>
          <w:szCs w:val="24"/>
          <w:lang w:val="en-CA"/>
        </w:rPr>
        <w:br/>
      </w:r>
    </w:p>
    <w:p w:rsidR="00A55EDF" w:rsidRPr="00147A03" w:rsidRDefault="00A55EDF" w:rsidP="00985541">
      <w:pPr>
        <w:pStyle w:val="Body"/>
        <w:spacing w:after="120"/>
        <w:ind w:left="360" w:hanging="360"/>
        <w:rPr>
          <w:rFonts w:cs="Arial"/>
          <w:color w:val="FF0000"/>
          <w:szCs w:val="24"/>
        </w:rPr>
      </w:pPr>
      <w:r w:rsidRPr="00147A03">
        <w:rPr>
          <w:rFonts w:cs="Arial"/>
          <w:b/>
          <w:color w:val="0000FF"/>
          <w:szCs w:val="24"/>
          <w:lang w:val="en-CA"/>
        </w:rPr>
        <w:t xml:space="preserve"> </w:t>
      </w:r>
      <w:r w:rsidRPr="00147A03">
        <w:rPr>
          <w:rFonts w:cs="Arial"/>
          <w:color w:val="0000FF"/>
          <w:szCs w:val="24"/>
          <w:lang w:val="en-CA"/>
        </w:rPr>
        <w:t>(  )</w:t>
      </w:r>
    </w:p>
    <w:p w:rsidR="00A55EDF" w:rsidRPr="00147A03" w:rsidRDefault="00A55EDF" w:rsidP="00A55EDF">
      <w:pPr>
        <w:pStyle w:val="Body"/>
        <w:spacing w:after="120"/>
        <w:ind w:left="360"/>
        <w:rPr>
          <w:rFonts w:cs="Arial"/>
          <w:color w:val="auto"/>
          <w:szCs w:val="24"/>
        </w:rPr>
      </w:pPr>
    </w:p>
    <w:p w:rsidR="001141D1" w:rsidRPr="00147A03" w:rsidRDefault="00985541" w:rsidP="00985541">
      <w:pPr>
        <w:pStyle w:val="Body"/>
        <w:numPr>
          <w:ilvl w:val="0"/>
          <w:numId w:val="30"/>
        </w:numPr>
        <w:spacing w:after="120"/>
        <w:ind w:left="284" w:hanging="284"/>
        <w:rPr>
          <w:rFonts w:cs="Arial"/>
          <w:color w:val="auto"/>
          <w:szCs w:val="24"/>
        </w:rPr>
      </w:pPr>
      <w:r w:rsidRPr="00147A03">
        <w:rPr>
          <w:rFonts w:cs="Arial"/>
          <w:color w:val="auto"/>
          <w:szCs w:val="24"/>
        </w:rPr>
        <w:t xml:space="preserve"> Complete</w:t>
      </w:r>
      <w:r w:rsidR="001141D1" w:rsidRPr="00147A03">
        <w:rPr>
          <w:rFonts w:cs="Arial"/>
          <w:color w:val="auto"/>
          <w:szCs w:val="24"/>
        </w:rPr>
        <w:t xml:space="preserve"> </w:t>
      </w:r>
      <w:r w:rsidR="001141D1" w:rsidRPr="00147A03">
        <w:rPr>
          <w:rFonts w:cs="Arial"/>
          <w:b/>
          <w:color w:val="auto"/>
          <w:szCs w:val="24"/>
        </w:rPr>
        <w:t>one</w:t>
      </w:r>
      <w:r w:rsidRPr="00147A03">
        <w:rPr>
          <w:rFonts w:cs="Arial"/>
          <w:color w:val="auto"/>
          <w:szCs w:val="24"/>
        </w:rPr>
        <w:t xml:space="preserve"> of the following questions. </w:t>
      </w:r>
      <w:r w:rsidR="001141D1" w:rsidRPr="00147A03">
        <w:rPr>
          <w:rFonts w:cs="Arial"/>
          <w:color w:val="auto"/>
          <w:szCs w:val="24"/>
        </w:rPr>
        <w:t xml:space="preserve"> </w:t>
      </w:r>
      <w:r w:rsidR="001141D1" w:rsidRPr="00147A03">
        <w:rPr>
          <w:rFonts w:cs="Arial"/>
          <w:color w:val="FF0000"/>
          <w:szCs w:val="24"/>
          <w:lang w:val="en-CA"/>
        </w:rPr>
        <w:t>(Mark:  /5)</w:t>
      </w:r>
    </w:p>
    <w:p w:rsidR="001141D1" w:rsidRPr="00147A03" w:rsidRDefault="001141D1" w:rsidP="00985541">
      <w:pPr>
        <w:pStyle w:val="Body"/>
        <w:numPr>
          <w:ilvl w:val="1"/>
          <w:numId w:val="30"/>
        </w:numPr>
        <w:spacing w:after="120"/>
        <w:ind w:left="993" w:hanging="284"/>
        <w:rPr>
          <w:rFonts w:cs="Arial"/>
          <w:color w:val="auto"/>
          <w:szCs w:val="24"/>
        </w:rPr>
      </w:pPr>
      <w:r w:rsidRPr="00147A03">
        <w:rPr>
          <w:rFonts w:cs="Arial"/>
          <w:color w:val="auto"/>
          <w:szCs w:val="24"/>
        </w:rPr>
        <w:t xml:space="preserve">Write a paragraph to complete the story “A Hero’s Welcome.”  What happens to Thomas and his father in the future?  </w:t>
      </w:r>
    </w:p>
    <w:p w:rsidR="001141D1" w:rsidRPr="00147A03" w:rsidRDefault="001141D1" w:rsidP="00985541">
      <w:pPr>
        <w:pStyle w:val="Body"/>
        <w:numPr>
          <w:ilvl w:val="1"/>
          <w:numId w:val="30"/>
        </w:numPr>
        <w:spacing w:after="120"/>
        <w:ind w:left="993" w:hanging="284"/>
        <w:rPr>
          <w:rFonts w:cs="Arial"/>
          <w:color w:val="auto"/>
          <w:szCs w:val="24"/>
        </w:rPr>
      </w:pPr>
      <w:r w:rsidRPr="00147A03">
        <w:rPr>
          <w:rFonts w:cs="Arial"/>
          <w:color w:val="auto"/>
          <w:szCs w:val="24"/>
        </w:rPr>
        <w:t>Write a paragraph to complete the story “The Veldt”.   What happens to Wendy, Peter, and Dr. McClean in the future?</w:t>
      </w:r>
      <w:r w:rsidR="00985541" w:rsidRPr="00147A03">
        <w:rPr>
          <w:rFonts w:cs="Arial"/>
          <w:color w:val="auto"/>
          <w:szCs w:val="24"/>
        </w:rPr>
        <w:br/>
      </w:r>
    </w:p>
    <w:p w:rsidR="00A55EDF" w:rsidRPr="00147A03" w:rsidRDefault="00A55EDF" w:rsidP="00A55EDF">
      <w:pPr>
        <w:pStyle w:val="Body"/>
        <w:spacing w:after="120"/>
        <w:rPr>
          <w:rFonts w:cs="Arial"/>
          <w:color w:val="FF0000"/>
          <w:szCs w:val="24"/>
        </w:rPr>
      </w:pPr>
      <w:r w:rsidRPr="00147A03">
        <w:rPr>
          <w:rFonts w:cs="Arial"/>
          <w:color w:val="0000FF"/>
          <w:szCs w:val="24"/>
          <w:lang w:val="en-CA"/>
        </w:rPr>
        <w:t>(  )</w:t>
      </w:r>
      <w:r w:rsidR="00985541" w:rsidRPr="00147A03">
        <w:rPr>
          <w:rFonts w:cs="Arial"/>
          <w:color w:val="0000FF"/>
          <w:szCs w:val="24"/>
          <w:lang w:val="en-CA"/>
        </w:rPr>
        <w:br/>
      </w:r>
      <w:r w:rsidR="00645FB0">
        <w:rPr>
          <w:rFonts w:cs="Arial"/>
          <w:color w:val="FF0000"/>
          <w:szCs w:val="24"/>
        </w:rPr>
        <w:br/>
      </w:r>
    </w:p>
    <w:p w:rsidR="0062170B" w:rsidRPr="00147A03" w:rsidRDefault="00A55EDF" w:rsidP="00985541">
      <w:pPr>
        <w:pStyle w:val="Body"/>
        <w:numPr>
          <w:ilvl w:val="0"/>
          <w:numId w:val="30"/>
        </w:numPr>
        <w:spacing w:after="120"/>
        <w:ind w:left="284" w:hanging="284"/>
        <w:rPr>
          <w:rFonts w:cs="Arial"/>
          <w:color w:val="FF0000"/>
          <w:szCs w:val="24"/>
        </w:rPr>
      </w:pPr>
      <w:r w:rsidRPr="00147A03">
        <w:rPr>
          <w:rFonts w:cs="Arial"/>
          <w:color w:val="auto"/>
          <w:szCs w:val="24"/>
        </w:rPr>
        <w:t xml:space="preserve"> </w:t>
      </w:r>
      <w:r w:rsidR="00985541" w:rsidRPr="00147A03">
        <w:rPr>
          <w:rFonts w:cs="Arial"/>
          <w:color w:val="auto"/>
          <w:szCs w:val="24"/>
        </w:rPr>
        <w:t>Complete</w:t>
      </w:r>
      <w:r w:rsidR="0062170B" w:rsidRPr="00147A03">
        <w:rPr>
          <w:rFonts w:cs="Arial"/>
          <w:color w:val="auto"/>
          <w:szCs w:val="24"/>
        </w:rPr>
        <w:t xml:space="preserve"> </w:t>
      </w:r>
      <w:r w:rsidR="001141D1" w:rsidRPr="00147A03">
        <w:rPr>
          <w:rFonts w:cs="Arial"/>
          <w:b/>
          <w:color w:val="auto"/>
          <w:szCs w:val="24"/>
        </w:rPr>
        <w:t xml:space="preserve">one </w:t>
      </w:r>
      <w:r w:rsidR="001141D1" w:rsidRPr="00147A03">
        <w:rPr>
          <w:rFonts w:cs="Arial"/>
          <w:color w:val="auto"/>
          <w:szCs w:val="24"/>
        </w:rPr>
        <w:t>of the following</w:t>
      </w:r>
      <w:r w:rsidR="00985541" w:rsidRPr="00147A03">
        <w:rPr>
          <w:rFonts w:cs="Arial"/>
          <w:color w:val="auto"/>
          <w:szCs w:val="24"/>
        </w:rPr>
        <w:t xml:space="preserve"> questions.  </w:t>
      </w:r>
      <w:r w:rsidR="00985541" w:rsidRPr="00147A03">
        <w:rPr>
          <w:rFonts w:cs="Arial"/>
          <w:color w:val="FF0000"/>
          <w:szCs w:val="24"/>
          <w:lang w:val="en-CA"/>
        </w:rPr>
        <w:t>(Mark:  /5)</w:t>
      </w:r>
    </w:p>
    <w:p w:rsidR="00645FB0" w:rsidRPr="00645FB0" w:rsidRDefault="001141D1" w:rsidP="00985541">
      <w:pPr>
        <w:pStyle w:val="Body"/>
        <w:numPr>
          <w:ilvl w:val="1"/>
          <w:numId w:val="30"/>
        </w:numPr>
        <w:spacing w:after="120"/>
        <w:ind w:left="993" w:hanging="284"/>
        <w:rPr>
          <w:rFonts w:cs="Arial"/>
          <w:color w:val="FF0000"/>
          <w:szCs w:val="24"/>
        </w:rPr>
      </w:pPr>
      <w:r w:rsidRPr="00147A03">
        <w:rPr>
          <w:rFonts w:cs="Arial"/>
          <w:color w:val="auto"/>
          <w:szCs w:val="24"/>
        </w:rPr>
        <w:t xml:space="preserve">Heirlooms such as WWII medals are handed down from generation to generation. While some heirlooms may be worth a large sum of money, many are valued for sentimental reasons (because of the connection with something or someone from the past). Do you think this kind of continuity is important? </w:t>
      </w:r>
      <w:r w:rsidR="005329AB" w:rsidRPr="00147A03">
        <w:rPr>
          <w:rFonts w:cs="Arial"/>
          <w:color w:val="auto"/>
          <w:szCs w:val="24"/>
        </w:rPr>
        <w:t>P</w:t>
      </w:r>
      <w:r w:rsidR="00645FB0">
        <w:rPr>
          <w:rFonts w:cs="Arial"/>
          <w:color w:val="auto"/>
          <w:szCs w:val="24"/>
        </w:rPr>
        <w:t xml:space="preserve">rovide </w:t>
      </w:r>
      <w:r w:rsidR="00645FB0" w:rsidRPr="00645FB0">
        <w:rPr>
          <w:rFonts w:cs="Arial"/>
          <w:b/>
          <w:color w:val="auto"/>
          <w:szCs w:val="24"/>
        </w:rPr>
        <w:t>three</w:t>
      </w:r>
      <w:r w:rsidRPr="00147A03">
        <w:rPr>
          <w:rFonts w:cs="Arial"/>
          <w:color w:val="auto"/>
          <w:szCs w:val="24"/>
        </w:rPr>
        <w:t xml:space="preserve"> reasons and examples to support your opinion.</w:t>
      </w:r>
    </w:p>
    <w:p w:rsidR="0062170B" w:rsidRPr="00147A03" w:rsidRDefault="00645FB0" w:rsidP="00645FB0">
      <w:pPr>
        <w:pStyle w:val="Body"/>
        <w:spacing w:after="120"/>
        <w:ind w:left="709"/>
        <w:rPr>
          <w:rFonts w:cs="Arial"/>
          <w:color w:val="FF0000"/>
          <w:szCs w:val="24"/>
        </w:rPr>
      </w:pPr>
      <w:r>
        <w:rPr>
          <w:rFonts w:cs="Arial"/>
          <w:color w:val="auto"/>
          <w:szCs w:val="24"/>
        </w:rPr>
        <w:lastRenderedPageBreak/>
        <w:t>OR</w:t>
      </w:r>
      <w:r>
        <w:rPr>
          <w:rFonts w:cs="Arial"/>
          <w:color w:val="auto"/>
          <w:szCs w:val="24"/>
        </w:rPr>
        <w:br/>
      </w:r>
    </w:p>
    <w:p w:rsidR="00A55EDF" w:rsidRPr="00147A03" w:rsidRDefault="00A55EDF" w:rsidP="00985541">
      <w:pPr>
        <w:pStyle w:val="Body"/>
        <w:numPr>
          <w:ilvl w:val="1"/>
          <w:numId w:val="30"/>
        </w:numPr>
        <w:spacing w:after="120"/>
        <w:ind w:left="993" w:hanging="284"/>
        <w:rPr>
          <w:rFonts w:cs="Arial"/>
          <w:color w:val="FF0000"/>
          <w:szCs w:val="24"/>
        </w:rPr>
      </w:pPr>
      <w:r w:rsidRPr="00147A03">
        <w:rPr>
          <w:rFonts w:cs="Arial"/>
          <w:color w:val="auto"/>
          <w:szCs w:val="24"/>
        </w:rPr>
        <w:t>Do you think parents should put limits on their children's involvement with technology (television, video games, Internet use, etc.)? </w:t>
      </w:r>
      <w:r w:rsidR="001141D1" w:rsidRPr="00147A03">
        <w:rPr>
          <w:rFonts w:cs="Arial"/>
          <w:color w:val="auto"/>
          <w:szCs w:val="24"/>
        </w:rPr>
        <w:t>Provide</w:t>
      </w:r>
      <w:r w:rsidRPr="00645FB0">
        <w:rPr>
          <w:rFonts w:cs="Arial"/>
          <w:b/>
          <w:color w:val="auto"/>
          <w:szCs w:val="24"/>
        </w:rPr>
        <w:t xml:space="preserve"> </w:t>
      </w:r>
      <w:r w:rsidR="00645FB0" w:rsidRPr="00645FB0">
        <w:rPr>
          <w:rFonts w:cs="Arial"/>
          <w:b/>
          <w:color w:val="auto"/>
          <w:szCs w:val="24"/>
        </w:rPr>
        <w:t>three</w:t>
      </w:r>
      <w:r w:rsidR="005329AB" w:rsidRPr="00147A03">
        <w:rPr>
          <w:rFonts w:cs="Arial"/>
          <w:color w:val="auto"/>
          <w:szCs w:val="24"/>
        </w:rPr>
        <w:t xml:space="preserve"> </w:t>
      </w:r>
      <w:r w:rsidRPr="00147A03">
        <w:rPr>
          <w:rFonts w:cs="Arial"/>
          <w:color w:val="auto"/>
          <w:szCs w:val="24"/>
        </w:rPr>
        <w:t xml:space="preserve">reasons and examples to support your opinion.  </w:t>
      </w:r>
    </w:p>
    <w:p w:rsidR="00A55EDF" w:rsidRPr="00147A03" w:rsidRDefault="00A55EDF" w:rsidP="00A55EDF">
      <w:pPr>
        <w:pStyle w:val="Body"/>
        <w:spacing w:after="120"/>
        <w:rPr>
          <w:rFonts w:cs="Arial"/>
          <w:color w:val="FF0000"/>
          <w:szCs w:val="24"/>
        </w:rPr>
      </w:pPr>
      <w:r w:rsidRPr="00147A03">
        <w:rPr>
          <w:rFonts w:cs="Arial"/>
          <w:b/>
          <w:color w:val="0000FF"/>
          <w:szCs w:val="24"/>
          <w:lang w:val="en-CA"/>
        </w:rPr>
        <w:t xml:space="preserve"> </w:t>
      </w:r>
    </w:p>
    <w:p w:rsidR="00A55EDF" w:rsidRPr="00147A03" w:rsidRDefault="00A55EDF" w:rsidP="00A55EDF">
      <w:pPr>
        <w:pStyle w:val="Body"/>
        <w:spacing w:after="120"/>
        <w:ind w:left="142"/>
        <w:rPr>
          <w:rFonts w:cs="Arial"/>
          <w:color w:val="FF0000"/>
          <w:szCs w:val="24"/>
        </w:rPr>
      </w:pPr>
      <w:r w:rsidRPr="00147A03">
        <w:rPr>
          <w:rFonts w:cs="Arial"/>
          <w:color w:val="0000FF"/>
          <w:szCs w:val="24"/>
          <w:lang w:val="en-CA"/>
        </w:rPr>
        <w:t>(  )</w:t>
      </w:r>
      <w:r w:rsidR="00985541" w:rsidRPr="00147A03">
        <w:rPr>
          <w:rFonts w:cs="Arial"/>
          <w:color w:val="0000FF"/>
          <w:szCs w:val="24"/>
          <w:lang w:val="en-CA"/>
        </w:rPr>
        <w:br/>
      </w:r>
    </w:p>
    <w:p w:rsidR="0062170B" w:rsidRPr="00147A03" w:rsidRDefault="00A55EDF" w:rsidP="00EA70A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color w:val="FF66CC"/>
          <w:sz w:val="36"/>
          <w:szCs w:val="36"/>
        </w:rPr>
      </w:pPr>
      <w:r w:rsidRPr="00147A03">
        <w:rPr>
          <w:rFonts w:cs="Arial"/>
          <w:b/>
          <w:color w:val="FF0000"/>
          <w:szCs w:val="24"/>
        </w:rPr>
        <w:t xml:space="preserve">Total </w:t>
      </w:r>
      <w:r w:rsidR="00985541" w:rsidRPr="00147A03">
        <w:rPr>
          <w:rFonts w:cs="Arial"/>
          <w:b/>
          <w:color w:val="FF0000"/>
          <w:szCs w:val="24"/>
        </w:rPr>
        <w:t xml:space="preserve">Marks </w:t>
      </w:r>
      <w:r w:rsidRPr="00147A03">
        <w:rPr>
          <w:rFonts w:cs="Arial"/>
          <w:b/>
          <w:color w:val="FF0000"/>
          <w:szCs w:val="24"/>
        </w:rPr>
        <w:t>for Section 1:  /15</w:t>
      </w:r>
      <w:r w:rsidR="00147A03">
        <w:rPr>
          <w:rFonts w:cs="Arial"/>
          <w:b/>
          <w:color w:val="FF0000"/>
          <w:szCs w:val="24"/>
        </w:rPr>
        <w:br/>
      </w:r>
    </w:p>
    <w:p w:rsidR="00A55EDF" w:rsidRPr="00147A03" w:rsidRDefault="00A55EDF" w:rsidP="00A55EDF">
      <w:pPr>
        <w:rPr>
          <w:rFonts w:ascii="Arial" w:hAnsi="Arial" w:cs="Arial"/>
          <w:b/>
          <w:color w:val="FF66CC"/>
          <w:sz w:val="36"/>
          <w:szCs w:val="36"/>
        </w:rPr>
      </w:pPr>
      <w:r w:rsidRPr="00147A03">
        <w:rPr>
          <w:rFonts w:ascii="Arial" w:hAnsi="Arial" w:cs="Arial"/>
          <w:b/>
          <w:color w:val="FF66CC"/>
          <w:sz w:val="36"/>
          <w:szCs w:val="36"/>
        </w:rPr>
        <w:t xml:space="preserve">Section </w:t>
      </w:r>
      <w:r w:rsidR="00026503" w:rsidRPr="00147A03">
        <w:rPr>
          <w:rFonts w:ascii="Arial" w:hAnsi="Arial" w:cs="Arial"/>
          <w:b/>
          <w:noProof/>
          <w:color w:val="FF66CC"/>
          <w:sz w:val="36"/>
          <w:szCs w:val="36"/>
          <w:lang w:val="en-CA" w:eastAsia="en-CA"/>
        </w:rPr>
        <w:drawing>
          <wp:inline distT="0" distB="0" distL="0" distR="0" wp14:anchorId="6D98EDE0" wp14:editId="1EEA99A5">
            <wp:extent cx="289560" cy="4267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426720"/>
                    </a:xfrm>
                    <a:prstGeom prst="rect">
                      <a:avLst/>
                    </a:prstGeom>
                    <a:noFill/>
                    <a:ln>
                      <a:noFill/>
                    </a:ln>
                  </pic:spPr>
                </pic:pic>
              </a:graphicData>
            </a:graphic>
          </wp:inline>
        </w:drawing>
      </w:r>
      <w:r w:rsidR="0062170B" w:rsidRPr="00147A03">
        <w:rPr>
          <w:rFonts w:ascii="Arial" w:hAnsi="Arial" w:cs="Arial"/>
          <w:b/>
          <w:noProof/>
          <w:color w:val="FF66CC"/>
          <w:sz w:val="36"/>
          <w:szCs w:val="36"/>
          <w:lang w:val="en-CA" w:eastAsia="en-CA"/>
        </w:rPr>
        <w:t xml:space="preserve"> Representing</w:t>
      </w:r>
    </w:p>
    <w:p w:rsidR="00A55EDF" w:rsidRPr="00147A03" w:rsidRDefault="00026503"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zCs w:val="24"/>
          <w:u w:val="single"/>
        </w:rPr>
      </w:pPr>
      <w:r w:rsidRPr="00147A03">
        <w:rPr>
          <w:rFonts w:cs="Arial"/>
          <w:noProof/>
          <w:color w:val="FF66CC"/>
          <w:lang w:val="en-CA" w:eastAsia="en-CA"/>
        </w:rPr>
        <w:drawing>
          <wp:inline distT="0" distB="0" distL="0" distR="0" wp14:anchorId="29151EBE" wp14:editId="2A4923A9">
            <wp:extent cx="5943600" cy="1905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0500"/>
                    </a:xfrm>
                    <a:prstGeom prst="rect">
                      <a:avLst/>
                    </a:prstGeom>
                    <a:noFill/>
                    <a:ln>
                      <a:noFill/>
                    </a:ln>
                  </pic:spPr>
                </pic:pic>
              </a:graphicData>
            </a:graphic>
          </wp:inline>
        </w:drawing>
      </w:r>
    </w:p>
    <w:p w:rsidR="00645FB0" w:rsidRDefault="00985541"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zCs w:val="24"/>
        </w:rPr>
      </w:pPr>
      <w:r w:rsidRPr="00147A03">
        <w:rPr>
          <w:rFonts w:cs="Arial"/>
          <w:szCs w:val="24"/>
        </w:rPr>
        <w:t xml:space="preserve">If you read the story, “A Hero’s Welcome”, go to </w:t>
      </w:r>
      <w:r w:rsidRPr="00147A03">
        <w:rPr>
          <w:rFonts w:cs="Arial"/>
          <w:b/>
          <w:szCs w:val="24"/>
        </w:rPr>
        <w:t>A</w:t>
      </w:r>
      <w:r w:rsidRPr="00147A03">
        <w:rPr>
          <w:rFonts w:cs="Arial"/>
          <w:szCs w:val="24"/>
        </w:rPr>
        <w:t xml:space="preserve">. </w:t>
      </w:r>
    </w:p>
    <w:p w:rsidR="00985541" w:rsidRPr="00147A03" w:rsidRDefault="00985541"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zCs w:val="24"/>
        </w:rPr>
      </w:pPr>
      <w:r w:rsidRPr="00147A03">
        <w:rPr>
          <w:rFonts w:cs="Arial"/>
          <w:szCs w:val="24"/>
        </w:rPr>
        <w:t xml:space="preserve">If you read the story, “The Veldt”, go to </w:t>
      </w:r>
      <w:r w:rsidRPr="00147A03">
        <w:rPr>
          <w:rFonts w:cs="Arial"/>
          <w:b/>
          <w:szCs w:val="24"/>
        </w:rPr>
        <w:t>B</w:t>
      </w:r>
      <w:r w:rsidRPr="00147A03">
        <w:rPr>
          <w:rFonts w:cs="Arial"/>
          <w:szCs w:val="24"/>
        </w:rPr>
        <w:t xml:space="preserve">. </w:t>
      </w:r>
    </w:p>
    <w:p w:rsidR="00985541" w:rsidRPr="00147A03" w:rsidRDefault="00EA70A5"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zCs w:val="24"/>
        </w:rPr>
      </w:pPr>
      <w:r w:rsidRPr="00147A03">
        <w:rPr>
          <w:rFonts w:cs="Arial"/>
          <w:szCs w:val="24"/>
        </w:rPr>
        <w:t xml:space="preserve">If you have read both stories, you may choose to complete </w:t>
      </w:r>
      <w:r w:rsidRPr="00147A03">
        <w:rPr>
          <w:rFonts w:cs="Arial"/>
          <w:b/>
          <w:szCs w:val="24"/>
        </w:rPr>
        <w:t xml:space="preserve">C </w:t>
      </w:r>
      <w:r w:rsidRPr="00147A03">
        <w:rPr>
          <w:rFonts w:cs="Arial"/>
          <w:szCs w:val="24"/>
        </w:rPr>
        <w:t xml:space="preserve">instead. </w:t>
      </w:r>
      <w:r w:rsidRPr="00147A03">
        <w:rPr>
          <w:rFonts w:cs="Arial"/>
          <w:szCs w:val="24"/>
        </w:rPr>
        <w:br/>
      </w:r>
    </w:p>
    <w:p w:rsidR="00985541" w:rsidRPr="00147A03" w:rsidRDefault="00985541" w:rsidP="0098554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szCs w:val="24"/>
        </w:rPr>
      </w:pPr>
      <w:r w:rsidRPr="00147A03">
        <w:rPr>
          <w:rFonts w:cs="Arial"/>
          <w:b/>
          <w:szCs w:val="24"/>
        </w:rPr>
        <w:t>A. “A Hero’s Welcome”</w:t>
      </w:r>
    </w:p>
    <w:p w:rsidR="00A55EDF" w:rsidRPr="00147A03" w:rsidRDefault="00A55EDF"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zCs w:val="24"/>
        </w:rPr>
      </w:pPr>
      <w:r w:rsidRPr="00147A03">
        <w:rPr>
          <w:rFonts w:cs="Arial"/>
          <w:szCs w:val="24"/>
        </w:rPr>
        <w:t xml:space="preserve">Choose </w:t>
      </w:r>
      <w:r w:rsidRPr="00147A03">
        <w:rPr>
          <w:rFonts w:cs="Arial"/>
          <w:b/>
          <w:szCs w:val="24"/>
        </w:rPr>
        <w:t>one</w:t>
      </w:r>
      <w:r w:rsidRPr="00147A03">
        <w:rPr>
          <w:rFonts w:cs="Arial"/>
          <w:szCs w:val="24"/>
        </w:rPr>
        <w:t xml:space="preserve"> of the following</w:t>
      </w:r>
      <w:r w:rsidR="00EA70A5" w:rsidRPr="00147A03">
        <w:rPr>
          <w:rFonts w:cs="Arial"/>
          <w:szCs w:val="24"/>
        </w:rPr>
        <w:t xml:space="preserve"> questions to complete. </w:t>
      </w:r>
    </w:p>
    <w:p w:rsidR="0062170B" w:rsidRPr="00147A03" w:rsidRDefault="0062170B" w:rsidP="00EA70A5">
      <w:pPr>
        <w:pStyle w:val="Body"/>
        <w:numPr>
          <w:ilvl w:val="0"/>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283"/>
        <w:rPr>
          <w:rFonts w:cs="Arial"/>
          <w:szCs w:val="24"/>
        </w:rPr>
      </w:pPr>
      <w:r w:rsidRPr="00147A03">
        <w:rPr>
          <w:rFonts w:cs="Arial"/>
          <w:szCs w:val="24"/>
        </w:rPr>
        <w:t xml:space="preserve">As Thomas, </w:t>
      </w:r>
      <w:r w:rsidRPr="00147A03">
        <w:rPr>
          <w:rFonts w:cs="Arial"/>
          <w:b/>
          <w:szCs w:val="24"/>
        </w:rPr>
        <w:t>write a</w:t>
      </w:r>
      <w:r w:rsidRPr="00147A03">
        <w:rPr>
          <w:rFonts w:cs="Arial"/>
          <w:szCs w:val="24"/>
        </w:rPr>
        <w:t xml:space="preserve"> </w:t>
      </w:r>
      <w:r w:rsidRPr="00147A03">
        <w:rPr>
          <w:rFonts w:cs="Arial"/>
          <w:b/>
          <w:szCs w:val="24"/>
        </w:rPr>
        <w:t>letter</w:t>
      </w:r>
      <w:r w:rsidRPr="00147A03">
        <w:rPr>
          <w:rFonts w:cs="Arial"/>
          <w:szCs w:val="24"/>
        </w:rPr>
        <w:t xml:space="preserve"> your father explaining how you have changed since your father went to war.  What responsibilities have you taken on?  How do you feel about his return?</w:t>
      </w:r>
    </w:p>
    <w:p w:rsidR="0062170B" w:rsidRPr="00147A03" w:rsidRDefault="0062170B" w:rsidP="00EA70A5">
      <w:pPr>
        <w:pStyle w:val="Body"/>
        <w:numPr>
          <w:ilvl w:val="0"/>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283"/>
        <w:rPr>
          <w:rFonts w:cs="Arial"/>
          <w:szCs w:val="24"/>
        </w:rPr>
      </w:pPr>
      <w:r w:rsidRPr="00147A03">
        <w:rPr>
          <w:rFonts w:cs="Arial"/>
          <w:szCs w:val="24"/>
        </w:rPr>
        <w:t>As Thomas’s father</w:t>
      </w:r>
      <w:r w:rsidR="00EA70A5" w:rsidRPr="00147A03">
        <w:rPr>
          <w:rFonts w:cs="Arial"/>
          <w:szCs w:val="24"/>
        </w:rPr>
        <w:t>,</w:t>
      </w:r>
      <w:r w:rsidRPr="00147A03">
        <w:rPr>
          <w:rFonts w:cs="Arial"/>
          <w:szCs w:val="24"/>
        </w:rPr>
        <w:t xml:space="preserve"> </w:t>
      </w:r>
      <w:r w:rsidRPr="00147A03">
        <w:rPr>
          <w:rFonts w:cs="Arial"/>
          <w:b/>
          <w:szCs w:val="24"/>
        </w:rPr>
        <w:t xml:space="preserve">write a letter </w:t>
      </w:r>
      <w:r w:rsidRPr="00147A03">
        <w:rPr>
          <w:rFonts w:cs="Arial"/>
          <w:szCs w:val="24"/>
        </w:rPr>
        <w:t>to Thomas about what you have learned from the war, how you feel about returning to Canada, and how you feel about your son growing up.</w:t>
      </w:r>
    </w:p>
    <w:p w:rsidR="0062170B" w:rsidRPr="00147A03" w:rsidRDefault="0062170B" w:rsidP="00EA70A5">
      <w:pPr>
        <w:pStyle w:val="Body"/>
        <w:numPr>
          <w:ilvl w:val="0"/>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283"/>
        <w:rPr>
          <w:rFonts w:cs="Arial"/>
          <w:szCs w:val="24"/>
        </w:rPr>
      </w:pPr>
      <w:r w:rsidRPr="00147A03">
        <w:rPr>
          <w:rFonts w:cs="Arial"/>
          <w:color w:val="auto"/>
          <w:szCs w:val="24"/>
        </w:rPr>
        <w:t>Design</w:t>
      </w:r>
      <w:r w:rsidRPr="00147A03">
        <w:rPr>
          <w:rFonts w:cs="Arial"/>
          <w:szCs w:val="24"/>
        </w:rPr>
        <w:t xml:space="preserve"> a</w:t>
      </w:r>
      <w:r w:rsidRPr="00147A03">
        <w:rPr>
          <w:rFonts w:cs="Arial"/>
          <w:b/>
          <w:szCs w:val="24"/>
        </w:rPr>
        <w:t xml:space="preserve"> poster or webpage</w:t>
      </w:r>
      <w:r w:rsidRPr="00147A03">
        <w:rPr>
          <w:rFonts w:cs="Arial"/>
          <w:szCs w:val="24"/>
        </w:rPr>
        <w:t xml:space="preserve"> and an </w:t>
      </w:r>
      <w:r w:rsidRPr="00147A03">
        <w:rPr>
          <w:rFonts w:cs="Arial"/>
          <w:b/>
          <w:szCs w:val="24"/>
        </w:rPr>
        <w:t>oral announcement</w:t>
      </w:r>
      <w:r w:rsidRPr="00147A03">
        <w:rPr>
          <w:rFonts w:cs="Arial"/>
          <w:szCs w:val="24"/>
        </w:rPr>
        <w:t xml:space="preserve"> advertising a big party or “real hero’s welcome” for Thomas’s father.  In addition to advertising for the party, explain why such a welcome for returning soldiers is needed.</w:t>
      </w:r>
    </w:p>
    <w:p w:rsidR="0062170B" w:rsidRPr="00147A03" w:rsidRDefault="00EA70A5" w:rsidP="00EA70A5">
      <w:pPr>
        <w:pStyle w:val="Body"/>
        <w:tabs>
          <w:tab w:val="left" w:pos="567"/>
        </w:tabs>
        <w:spacing w:after="120"/>
        <w:ind w:left="567" w:hanging="283"/>
        <w:rPr>
          <w:rFonts w:cs="Arial"/>
          <w:szCs w:val="24"/>
        </w:rPr>
      </w:pPr>
      <w:r w:rsidRPr="00147A03">
        <w:rPr>
          <w:rFonts w:cs="Arial"/>
          <w:szCs w:val="24"/>
        </w:rPr>
        <w:t xml:space="preserve">     </w:t>
      </w:r>
      <w:r w:rsidR="0062170B" w:rsidRPr="00147A03">
        <w:rPr>
          <w:rFonts w:cs="Arial"/>
          <w:szCs w:val="24"/>
        </w:rPr>
        <w:t>Your advertisement must contain a combination of text (written and spoken) and visuals.  Your advertisement must use two or three of the advertising techniques from Unit 3, Section 2 of LA8.</w:t>
      </w:r>
    </w:p>
    <w:p w:rsidR="006B4F00" w:rsidRPr="00147A03" w:rsidRDefault="0062170B" w:rsidP="00645FB0">
      <w:pPr>
        <w:pStyle w:val="Body"/>
        <w:numPr>
          <w:ilvl w:val="0"/>
          <w:numId w:val="29"/>
        </w:numPr>
        <w:tabs>
          <w:tab w:val="left" w:pos="567"/>
        </w:tabs>
        <w:spacing w:after="120"/>
        <w:ind w:left="567" w:right="-279" w:hanging="283"/>
        <w:rPr>
          <w:rFonts w:cs="Arial"/>
          <w:szCs w:val="24"/>
        </w:rPr>
      </w:pPr>
      <w:r w:rsidRPr="00147A03">
        <w:rPr>
          <w:rFonts w:cs="Arial"/>
          <w:szCs w:val="24"/>
        </w:rPr>
        <w:t xml:space="preserve">Construct a </w:t>
      </w:r>
      <w:r w:rsidRPr="00147A03">
        <w:rPr>
          <w:rFonts w:cs="Arial"/>
          <w:b/>
          <w:szCs w:val="24"/>
        </w:rPr>
        <w:t>Brochure</w:t>
      </w:r>
      <w:r w:rsidR="006B4F00" w:rsidRPr="00147A03">
        <w:rPr>
          <w:rFonts w:cs="Arial"/>
          <w:szCs w:val="24"/>
        </w:rPr>
        <w:t xml:space="preserve"> to give information </w:t>
      </w:r>
      <w:r w:rsidR="00EA70A5" w:rsidRPr="00147A03">
        <w:rPr>
          <w:rFonts w:cs="Arial"/>
          <w:szCs w:val="24"/>
        </w:rPr>
        <w:t xml:space="preserve">to people </w:t>
      </w:r>
      <w:r w:rsidR="006B4F00" w:rsidRPr="00147A03">
        <w:rPr>
          <w:rFonts w:cs="Arial"/>
          <w:szCs w:val="24"/>
        </w:rPr>
        <w:t>about an aspect of W</w:t>
      </w:r>
      <w:r w:rsidR="00EA70A5" w:rsidRPr="00147A03">
        <w:rPr>
          <w:rFonts w:cs="Arial"/>
          <w:szCs w:val="24"/>
        </w:rPr>
        <w:t xml:space="preserve">orld </w:t>
      </w:r>
      <w:r w:rsidR="006B4F00" w:rsidRPr="00147A03">
        <w:rPr>
          <w:rFonts w:cs="Arial"/>
          <w:szCs w:val="24"/>
        </w:rPr>
        <w:t>W</w:t>
      </w:r>
      <w:r w:rsidR="00EA70A5" w:rsidRPr="00147A03">
        <w:rPr>
          <w:rFonts w:cs="Arial"/>
          <w:szCs w:val="24"/>
        </w:rPr>
        <w:t xml:space="preserve">ar </w:t>
      </w:r>
      <w:r w:rsidR="006B4F00" w:rsidRPr="00147A03">
        <w:rPr>
          <w:rFonts w:cs="Arial"/>
          <w:szCs w:val="24"/>
        </w:rPr>
        <w:t>II.</w:t>
      </w:r>
    </w:p>
    <w:p w:rsidR="006B4F00" w:rsidRPr="00147A03" w:rsidRDefault="006B4F00" w:rsidP="00EA70A5">
      <w:pPr>
        <w:pStyle w:val="Body"/>
        <w:spacing w:after="120"/>
        <w:ind w:left="567"/>
        <w:rPr>
          <w:rFonts w:cs="Arial"/>
          <w:szCs w:val="24"/>
        </w:rPr>
      </w:pPr>
      <w:r w:rsidRPr="00147A03">
        <w:rPr>
          <w:rFonts w:cs="Arial"/>
          <w:szCs w:val="24"/>
        </w:rPr>
        <w:t xml:space="preserve">For example, you may </w:t>
      </w:r>
      <w:r w:rsidR="0062170B" w:rsidRPr="00147A03">
        <w:rPr>
          <w:rFonts w:cs="Arial"/>
          <w:szCs w:val="24"/>
        </w:rPr>
        <w:t xml:space="preserve">give advice on how to how to help soldiers returning from the war integrate into society. </w:t>
      </w:r>
      <w:r w:rsidR="00EA70A5" w:rsidRPr="00147A03">
        <w:rPr>
          <w:rFonts w:cs="Arial"/>
          <w:szCs w:val="24"/>
        </w:rPr>
        <w:t>You could p</w:t>
      </w:r>
      <w:r w:rsidR="0062170B" w:rsidRPr="00147A03">
        <w:rPr>
          <w:rFonts w:cs="Arial"/>
          <w:szCs w:val="24"/>
        </w:rPr>
        <w:t xml:space="preserve">rovide advice on how to understand a soldier with issues such as post-traumatic stress disorder or how society has changed since he left.  </w:t>
      </w:r>
    </w:p>
    <w:p w:rsidR="0062170B" w:rsidRPr="00147A03" w:rsidRDefault="006B4F00" w:rsidP="006B4F00">
      <w:pPr>
        <w:pStyle w:val="Body"/>
        <w:spacing w:after="120"/>
        <w:ind w:left="720"/>
        <w:rPr>
          <w:rFonts w:cs="Arial"/>
          <w:szCs w:val="24"/>
        </w:rPr>
      </w:pPr>
      <w:r w:rsidRPr="00147A03">
        <w:rPr>
          <w:rFonts w:cs="Arial"/>
          <w:szCs w:val="24"/>
        </w:rPr>
        <w:t>Your brochure</w:t>
      </w:r>
      <w:r w:rsidR="00EA70A5" w:rsidRPr="00147A03">
        <w:rPr>
          <w:rFonts w:cs="Arial"/>
          <w:szCs w:val="24"/>
        </w:rPr>
        <w:t xml:space="preserve"> </w:t>
      </w:r>
      <w:r w:rsidR="00312F65" w:rsidRPr="00147A03">
        <w:rPr>
          <w:rFonts w:cs="Arial"/>
          <w:szCs w:val="24"/>
        </w:rPr>
        <w:t xml:space="preserve">requires a </w:t>
      </w:r>
      <w:r w:rsidR="0062170B" w:rsidRPr="00147A03">
        <w:rPr>
          <w:rFonts w:cs="Arial"/>
          <w:szCs w:val="24"/>
        </w:rPr>
        <w:t>maximum of three panels and must contain a combination of text and visuals.</w:t>
      </w:r>
    </w:p>
    <w:p w:rsidR="00EA70A5" w:rsidRPr="00147A03" w:rsidRDefault="00EA70A5" w:rsidP="00EA70A5">
      <w:pPr>
        <w:pStyle w:val="Body"/>
        <w:spacing w:after="120"/>
        <w:rPr>
          <w:rFonts w:cs="Arial"/>
          <w:szCs w:val="24"/>
        </w:rPr>
      </w:pPr>
      <w:r w:rsidRPr="00147A03">
        <w:rPr>
          <w:rFonts w:cs="Arial"/>
          <w:szCs w:val="24"/>
        </w:rPr>
        <w:lastRenderedPageBreak/>
        <w:t xml:space="preserve">If you have chosen to write a letter, you may use the blue brackets provided below.  Posters or brochures should be submitted to the submission page in Moodle with this completed assignment. </w:t>
      </w:r>
      <w:r w:rsidR="00645FB0">
        <w:rPr>
          <w:rFonts w:cs="Arial"/>
          <w:szCs w:val="24"/>
        </w:rPr>
        <w:br/>
      </w:r>
    </w:p>
    <w:p w:rsidR="00EA70A5" w:rsidRPr="00147A03" w:rsidRDefault="00EA70A5" w:rsidP="00EA70A5">
      <w:pPr>
        <w:pStyle w:val="Body"/>
        <w:spacing w:after="120"/>
        <w:ind w:left="720" w:hanging="720"/>
        <w:rPr>
          <w:rFonts w:cs="Arial"/>
          <w:szCs w:val="24"/>
        </w:rPr>
      </w:pPr>
      <w:r w:rsidRPr="00147A03">
        <w:rPr>
          <w:rFonts w:cs="Arial"/>
          <w:color w:val="0000FF"/>
          <w:szCs w:val="24"/>
          <w:lang w:val="en-CA"/>
        </w:rPr>
        <w:t>(  )</w:t>
      </w:r>
    </w:p>
    <w:p w:rsidR="00EA70A5" w:rsidRPr="00147A03" w:rsidRDefault="00EA70A5" w:rsidP="006B4F00">
      <w:pPr>
        <w:pStyle w:val="Body"/>
        <w:spacing w:after="120"/>
        <w:ind w:left="720"/>
        <w:rPr>
          <w:rFonts w:cs="Arial"/>
          <w:szCs w:val="24"/>
        </w:rPr>
      </w:pPr>
    </w:p>
    <w:p w:rsidR="0062170B" w:rsidRPr="00147A03" w:rsidRDefault="0062170B"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color w:val="FF0000"/>
          <w:szCs w:val="24"/>
        </w:rPr>
      </w:pPr>
      <w:r w:rsidRPr="00147A03">
        <w:rPr>
          <w:rFonts w:cs="Arial"/>
          <w:color w:val="FF0000"/>
          <w:szCs w:val="24"/>
        </w:rPr>
        <w:t>OR</w:t>
      </w:r>
      <w:r w:rsidR="00EA70A5" w:rsidRPr="00147A03">
        <w:rPr>
          <w:rFonts w:cs="Arial"/>
          <w:color w:val="FF0000"/>
          <w:szCs w:val="24"/>
        </w:rPr>
        <w:br/>
      </w:r>
    </w:p>
    <w:p w:rsidR="0062170B" w:rsidRPr="00147A03" w:rsidRDefault="00EA70A5"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color w:val="000000" w:themeColor="text1"/>
          <w:szCs w:val="24"/>
        </w:rPr>
      </w:pPr>
      <w:r w:rsidRPr="00147A03">
        <w:rPr>
          <w:rFonts w:cs="Arial"/>
          <w:b/>
          <w:color w:val="000000" w:themeColor="text1"/>
          <w:szCs w:val="24"/>
        </w:rPr>
        <w:t xml:space="preserve">B. </w:t>
      </w:r>
      <w:r w:rsidR="0062170B" w:rsidRPr="00147A03">
        <w:rPr>
          <w:rFonts w:cs="Arial"/>
          <w:b/>
          <w:color w:val="000000" w:themeColor="text1"/>
          <w:szCs w:val="24"/>
        </w:rPr>
        <w:t>“The Veldt”</w:t>
      </w:r>
    </w:p>
    <w:p w:rsidR="00EA70A5" w:rsidRPr="00147A03" w:rsidRDefault="00EA70A5" w:rsidP="00EA70A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zCs w:val="24"/>
        </w:rPr>
      </w:pPr>
      <w:r w:rsidRPr="00147A03">
        <w:rPr>
          <w:rFonts w:cs="Arial"/>
          <w:szCs w:val="24"/>
        </w:rPr>
        <w:t xml:space="preserve">Choose </w:t>
      </w:r>
      <w:r w:rsidRPr="00147A03">
        <w:rPr>
          <w:rFonts w:cs="Arial"/>
          <w:b/>
          <w:szCs w:val="24"/>
        </w:rPr>
        <w:t>one</w:t>
      </w:r>
      <w:r w:rsidRPr="00147A03">
        <w:rPr>
          <w:rFonts w:cs="Arial"/>
          <w:szCs w:val="24"/>
        </w:rPr>
        <w:t xml:space="preserve"> of the following questions to complete. </w:t>
      </w:r>
    </w:p>
    <w:p w:rsidR="00A55EDF" w:rsidRPr="00147A03" w:rsidRDefault="00A55EDF" w:rsidP="00EA70A5">
      <w:pPr>
        <w:pStyle w:val="Body"/>
        <w:numPr>
          <w:ilvl w:val="0"/>
          <w:numId w:val="10"/>
        </w:numPr>
        <w:spacing w:after="120"/>
        <w:ind w:left="567" w:hanging="283"/>
        <w:rPr>
          <w:rFonts w:cs="Arial"/>
          <w:color w:val="auto"/>
          <w:szCs w:val="24"/>
        </w:rPr>
      </w:pPr>
      <w:r w:rsidRPr="00147A03">
        <w:rPr>
          <w:rFonts w:cs="Arial"/>
          <w:color w:val="auto"/>
          <w:szCs w:val="24"/>
        </w:rPr>
        <w:t>The characters in “The Veldt” have paid $15,000 (or in today’s terms, $150,000) for the nursery, hoping it would be an educational tool and amusement to themselves and their children.  Unfortunately, the room became a danger.</w:t>
      </w:r>
    </w:p>
    <w:p w:rsidR="00A55EDF" w:rsidRPr="00147A03" w:rsidRDefault="00EA70A5" w:rsidP="00EA70A5">
      <w:pPr>
        <w:pStyle w:val="Body"/>
        <w:spacing w:after="120"/>
        <w:ind w:left="567" w:hanging="283"/>
        <w:rPr>
          <w:rFonts w:cs="Arial"/>
          <w:szCs w:val="24"/>
        </w:rPr>
      </w:pPr>
      <w:r w:rsidRPr="00147A03">
        <w:rPr>
          <w:rFonts w:cs="Arial"/>
          <w:color w:val="auto"/>
          <w:szCs w:val="24"/>
        </w:rPr>
        <w:t xml:space="preserve">     </w:t>
      </w:r>
      <w:r w:rsidR="00A55EDF" w:rsidRPr="00147A03">
        <w:rPr>
          <w:rFonts w:cs="Arial"/>
          <w:color w:val="auto"/>
          <w:szCs w:val="24"/>
        </w:rPr>
        <w:t>Construct a</w:t>
      </w:r>
      <w:r w:rsidR="00A55EDF" w:rsidRPr="00147A03">
        <w:rPr>
          <w:rFonts w:cs="Arial"/>
          <w:b/>
          <w:szCs w:val="24"/>
        </w:rPr>
        <w:t xml:space="preserve"> Consumer Safety Brochure </w:t>
      </w:r>
      <w:r w:rsidR="00A55EDF" w:rsidRPr="00147A03">
        <w:rPr>
          <w:rFonts w:cs="Arial"/>
          <w:color w:val="auto"/>
          <w:szCs w:val="24"/>
        </w:rPr>
        <w:t>for t</w:t>
      </w:r>
      <w:r w:rsidRPr="00147A03">
        <w:rPr>
          <w:rFonts w:cs="Arial"/>
          <w:color w:val="auto"/>
          <w:szCs w:val="24"/>
        </w:rPr>
        <w:t xml:space="preserve">he Virtual Reality Room.  It </w:t>
      </w:r>
      <w:r w:rsidR="00312F65" w:rsidRPr="00147A03">
        <w:rPr>
          <w:rFonts w:cs="Arial"/>
          <w:color w:val="auto"/>
          <w:szCs w:val="24"/>
        </w:rPr>
        <w:t>requires</w:t>
      </w:r>
      <w:r w:rsidR="00A55EDF" w:rsidRPr="00147A03">
        <w:rPr>
          <w:rFonts w:cs="Arial"/>
          <w:color w:val="auto"/>
          <w:szCs w:val="24"/>
        </w:rPr>
        <w:t xml:space="preserve"> a maximum of </w:t>
      </w:r>
      <w:r w:rsidR="00A55EDF" w:rsidRPr="00147A03">
        <w:rPr>
          <w:rFonts w:cs="Arial"/>
          <w:b/>
          <w:color w:val="auto"/>
          <w:szCs w:val="24"/>
        </w:rPr>
        <w:t>three</w:t>
      </w:r>
      <w:r w:rsidR="00A55EDF" w:rsidRPr="00147A03">
        <w:rPr>
          <w:rFonts w:cs="Arial"/>
          <w:color w:val="auto"/>
          <w:szCs w:val="24"/>
        </w:rPr>
        <w:t xml:space="preserve"> panels and</w:t>
      </w:r>
      <w:r w:rsidR="00A55EDF" w:rsidRPr="00147A03">
        <w:rPr>
          <w:rFonts w:cs="Arial"/>
          <w:szCs w:val="24"/>
        </w:rPr>
        <w:t xml:space="preserve"> must contain a combination of text and visuals.  </w:t>
      </w:r>
    </w:p>
    <w:p w:rsidR="00A55EDF" w:rsidRPr="00147A03" w:rsidRDefault="00A55EDF" w:rsidP="00EA70A5">
      <w:pPr>
        <w:pStyle w:val="Body"/>
        <w:numPr>
          <w:ilvl w:val="0"/>
          <w:numId w:val="10"/>
        </w:numPr>
        <w:spacing w:after="120"/>
        <w:ind w:left="567" w:hanging="283"/>
        <w:rPr>
          <w:rFonts w:cs="Arial"/>
          <w:color w:val="auto"/>
          <w:szCs w:val="24"/>
        </w:rPr>
      </w:pPr>
      <w:r w:rsidRPr="00147A03">
        <w:rPr>
          <w:rFonts w:cs="Arial"/>
          <w:b/>
          <w:color w:val="auto"/>
          <w:szCs w:val="24"/>
        </w:rPr>
        <w:t>Write a</w:t>
      </w:r>
      <w:r w:rsidRPr="00147A03">
        <w:rPr>
          <w:rFonts w:cs="Arial"/>
          <w:color w:val="auto"/>
          <w:szCs w:val="24"/>
        </w:rPr>
        <w:t xml:space="preserve"> </w:t>
      </w:r>
      <w:r w:rsidRPr="00147A03">
        <w:rPr>
          <w:rFonts w:cs="Arial"/>
          <w:b/>
          <w:szCs w:val="24"/>
        </w:rPr>
        <w:t>letter</w:t>
      </w:r>
      <w:r w:rsidRPr="00147A03">
        <w:rPr>
          <w:rFonts w:cs="Arial"/>
          <w:color w:val="auto"/>
          <w:szCs w:val="24"/>
        </w:rPr>
        <w:t xml:space="preserve"> to Wendy and Peter’s parents about where they went wrong and what they could have done differently to save the lives of their children (and their own).  Be sure you use examples from the story to support your statements.</w:t>
      </w:r>
    </w:p>
    <w:p w:rsidR="00A55EDF" w:rsidRPr="00147A03" w:rsidRDefault="00A55EDF" w:rsidP="00EA70A5">
      <w:pPr>
        <w:pStyle w:val="Body"/>
        <w:numPr>
          <w:ilvl w:val="0"/>
          <w:numId w:val="10"/>
        </w:numPr>
        <w:spacing w:after="120"/>
        <w:ind w:left="567" w:hanging="283"/>
        <w:rPr>
          <w:rFonts w:cs="Arial"/>
          <w:color w:val="auto"/>
          <w:szCs w:val="24"/>
        </w:rPr>
      </w:pPr>
      <w:r w:rsidRPr="00147A03">
        <w:rPr>
          <w:rFonts w:cs="Arial"/>
          <w:b/>
          <w:color w:val="auto"/>
          <w:szCs w:val="24"/>
        </w:rPr>
        <w:t>Design</w:t>
      </w:r>
      <w:r w:rsidRPr="00147A03">
        <w:rPr>
          <w:rFonts w:cs="Arial"/>
          <w:b/>
          <w:szCs w:val="24"/>
        </w:rPr>
        <w:t xml:space="preserve"> a poster or webpage</w:t>
      </w:r>
      <w:r w:rsidRPr="00147A03">
        <w:rPr>
          <w:rFonts w:cs="Arial"/>
          <w:szCs w:val="24"/>
        </w:rPr>
        <w:t xml:space="preserve"> and an </w:t>
      </w:r>
      <w:r w:rsidRPr="00147A03">
        <w:rPr>
          <w:rFonts w:cs="Arial"/>
          <w:b/>
          <w:szCs w:val="24"/>
        </w:rPr>
        <w:t>oral announcement</w:t>
      </w:r>
      <w:r w:rsidRPr="00147A03">
        <w:rPr>
          <w:rFonts w:cs="Arial"/>
          <w:szCs w:val="24"/>
        </w:rPr>
        <w:t xml:space="preserve"> advertising </w:t>
      </w:r>
      <w:r w:rsidRPr="00147A03">
        <w:rPr>
          <w:rFonts w:cs="Arial"/>
          <w:color w:val="auto"/>
          <w:szCs w:val="24"/>
        </w:rPr>
        <w:t xml:space="preserve">a support group for teens addicted to technology.  In addition to advertising this help, identify the warning signs of addiction.  </w:t>
      </w:r>
    </w:p>
    <w:p w:rsidR="00A55EDF" w:rsidRPr="00147A03" w:rsidRDefault="00EA70A5" w:rsidP="00EA70A5">
      <w:pPr>
        <w:pStyle w:val="Body"/>
        <w:spacing w:after="120"/>
        <w:ind w:left="567" w:hanging="283"/>
        <w:rPr>
          <w:rFonts w:cs="Arial"/>
          <w:szCs w:val="24"/>
        </w:rPr>
      </w:pPr>
      <w:r w:rsidRPr="00147A03">
        <w:rPr>
          <w:rFonts w:cs="Arial"/>
          <w:szCs w:val="24"/>
        </w:rPr>
        <w:t xml:space="preserve">     </w:t>
      </w:r>
      <w:r w:rsidR="00A55EDF" w:rsidRPr="00147A03">
        <w:rPr>
          <w:rFonts w:cs="Arial"/>
          <w:szCs w:val="24"/>
        </w:rPr>
        <w:t>Your advertisement must contain a combination of text (written and spoken) and visuals.  Your advertisement must use two or three of the advertising techniques from Unit 3, Section 2 of LA8.</w:t>
      </w:r>
    </w:p>
    <w:p w:rsidR="00A55EDF" w:rsidRPr="00147A03" w:rsidRDefault="00A55EDF" w:rsidP="00EA70A5">
      <w:pPr>
        <w:pStyle w:val="Body"/>
        <w:numPr>
          <w:ilvl w:val="0"/>
          <w:numId w:val="10"/>
        </w:numPr>
        <w:spacing w:after="120"/>
        <w:ind w:left="567" w:hanging="283"/>
        <w:rPr>
          <w:rFonts w:cs="Arial"/>
          <w:color w:val="auto"/>
          <w:szCs w:val="24"/>
        </w:rPr>
      </w:pPr>
      <w:r w:rsidRPr="00147A03">
        <w:rPr>
          <w:rFonts w:cs="Arial"/>
          <w:color w:val="auto"/>
          <w:szCs w:val="24"/>
        </w:rPr>
        <w:t xml:space="preserve">“Why don’t we watch a movie instead of reading?”  </w:t>
      </w:r>
    </w:p>
    <w:p w:rsidR="00EA70A5" w:rsidRPr="00147A03" w:rsidRDefault="00EA70A5" w:rsidP="00EA70A5">
      <w:pPr>
        <w:pStyle w:val="Body"/>
        <w:spacing w:after="120"/>
        <w:ind w:left="567" w:hanging="283"/>
        <w:rPr>
          <w:rFonts w:cs="Arial"/>
          <w:color w:val="auto"/>
          <w:szCs w:val="24"/>
        </w:rPr>
      </w:pPr>
      <w:r w:rsidRPr="00147A03">
        <w:rPr>
          <w:rFonts w:cs="Arial"/>
          <w:color w:val="auto"/>
          <w:szCs w:val="24"/>
        </w:rPr>
        <w:t xml:space="preserve">     </w:t>
      </w:r>
      <w:r w:rsidR="00A55EDF" w:rsidRPr="00147A03">
        <w:rPr>
          <w:rFonts w:cs="Arial"/>
          <w:color w:val="auto"/>
          <w:szCs w:val="24"/>
        </w:rPr>
        <w:t xml:space="preserve">Are some students as dependent on virtual reality as Peter and Wendy are?  Imagine you are Ray Bradbury, and </w:t>
      </w:r>
      <w:r w:rsidR="00A55EDF" w:rsidRPr="00147A03">
        <w:rPr>
          <w:rFonts w:cs="Arial"/>
          <w:b/>
          <w:color w:val="auto"/>
          <w:szCs w:val="24"/>
        </w:rPr>
        <w:t>write a</w:t>
      </w:r>
      <w:r w:rsidR="00A55EDF" w:rsidRPr="00147A03">
        <w:rPr>
          <w:rFonts w:cs="Arial"/>
          <w:color w:val="auto"/>
          <w:szCs w:val="24"/>
        </w:rPr>
        <w:t xml:space="preserve"> </w:t>
      </w:r>
      <w:r w:rsidR="00A55EDF" w:rsidRPr="00147A03">
        <w:rPr>
          <w:rFonts w:cs="Arial"/>
          <w:b/>
          <w:szCs w:val="24"/>
        </w:rPr>
        <w:t>letter</w:t>
      </w:r>
      <w:r w:rsidR="00A55EDF" w:rsidRPr="00147A03">
        <w:rPr>
          <w:rFonts w:cs="Arial"/>
          <w:color w:val="auto"/>
          <w:szCs w:val="24"/>
        </w:rPr>
        <w:t xml:space="preserve"> to students to explain why reading is important.  Use support from the story “The Veldt” in your letter. </w:t>
      </w:r>
      <w:r w:rsidRPr="00147A03">
        <w:rPr>
          <w:rFonts w:cs="Arial"/>
          <w:color w:val="auto"/>
          <w:szCs w:val="24"/>
        </w:rPr>
        <w:br/>
      </w:r>
    </w:p>
    <w:p w:rsidR="00EA70A5" w:rsidRPr="00147A03" w:rsidRDefault="00EA70A5" w:rsidP="00EA70A5">
      <w:pPr>
        <w:pStyle w:val="Body"/>
        <w:spacing w:after="120"/>
        <w:rPr>
          <w:rFonts w:cs="Arial"/>
          <w:szCs w:val="24"/>
        </w:rPr>
      </w:pPr>
      <w:r w:rsidRPr="00147A03">
        <w:rPr>
          <w:rFonts w:cs="Arial"/>
          <w:szCs w:val="24"/>
        </w:rPr>
        <w:t xml:space="preserve">If you have chosen to write a letter, you may use the blue brackets provided below.  Posters or brochures should be submitted to the submission page in Moodle with this completed assignment. </w:t>
      </w:r>
      <w:r w:rsidR="00645FB0">
        <w:rPr>
          <w:rFonts w:cs="Arial"/>
          <w:szCs w:val="24"/>
        </w:rPr>
        <w:br/>
      </w:r>
    </w:p>
    <w:p w:rsidR="00EA70A5" w:rsidRPr="00147A03" w:rsidRDefault="00EA70A5" w:rsidP="00EA70A5">
      <w:pPr>
        <w:pStyle w:val="Body"/>
        <w:spacing w:after="120"/>
        <w:ind w:left="720" w:hanging="720"/>
        <w:rPr>
          <w:rFonts w:cs="Arial"/>
          <w:szCs w:val="24"/>
        </w:rPr>
      </w:pPr>
      <w:r w:rsidRPr="00147A03">
        <w:rPr>
          <w:rFonts w:cs="Arial"/>
          <w:color w:val="0000FF"/>
          <w:szCs w:val="24"/>
          <w:lang w:val="en-CA"/>
        </w:rPr>
        <w:t>(  )</w:t>
      </w:r>
    </w:p>
    <w:p w:rsidR="000610CC" w:rsidRPr="00147A03" w:rsidRDefault="000610CC" w:rsidP="00EA70A5">
      <w:pPr>
        <w:pStyle w:val="Body"/>
        <w:spacing w:after="120"/>
        <w:ind w:left="567" w:hanging="567"/>
        <w:rPr>
          <w:rFonts w:cs="Arial"/>
          <w:color w:val="FF0000"/>
          <w:szCs w:val="24"/>
        </w:rPr>
      </w:pPr>
      <w:r w:rsidRPr="00147A03">
        <w:rPr>
          <w:rFonts w:cs="Arial"/>
          <w:color w:val="FF0000"/>
          <w:szCs w:val="24"/>
        </w:rPr>
        <w:t xml:space="preserve">OR </w:t>
      </w:r>
      <w:r w:rsidR="00645FB0">
        <w:rPr>
          <w:rFonts w:cs="Arial"/>
          <w:color w:val="FF0000"/>
          <w:szCs w:val="24"/>
        </w:rPr>
        <w:br/>
      </w:r>
    </w:p>
    <w:p w:rsidR="000610CC" w:rsidRPr="00147A03" w:rsidRDefault="00EA70A5" w:rsidP="00EA70A5">
      <w:pPr>
        <w:pStyle w:val="Body"/>
        <w:spacing w:after="120"/>
        <w:rPr>
          <w:rFonts w:cs="Arial"/>
          <w:color w:val="auto"/>
          <w:szCs w:val="24"/>
        </w:rPr>
      </w:pPr>
      <w:r w:rsidRPr="00147A03">
        <w:rPr>
          <w:rFonts w:cs="Arial"/>
          <w:b/>
          <w:color w:val="auto"/>
          <w:szCs w:val="24"/>
        </w:rPr>
        <w:t>C.</w:t>
      </w:r>
      <w:r w:rsidRPr="00147A03">
        <w:rPr>
          <w:rFonts w:cs="Arial"/>
          <w:color w:val="auto"/>
          <w:szCs w:val="24"/>
        </w:rPr>
        <w:t xml:space="preserve"> </w:t>
      </w:r>
      <w:r w:rsidR="000610CC" w:rsidRPr="00147A03">
        <w:rPr>
          <w:rFonts w:cs="Arial"/>
          <w:color w:val="auto"/>
          <w:szCs w:val="24"/>
        </w:rPr>
        <w:t xml:space="preserve">Write a response comparing the themes of both stories. </w:t>
      </w:r>
      <w:r w:rsidR="00312F65" w:rsidRPr="00147A03">
        <w:rPr>
          <w:rFonts w:cs="Arial"/>
          <w:color w:val="auto"/>
          <w:szCs w:val="24"/>
        </w:rPr>
        <w:br/>
      </w:r>
    </w:p>
    <w:p w:rsidR="00312F65" w:rsidRPr="00147A03" w:rsidRDefault="00312F65" w:rsidP="00312F65">
      <w:pPr>
        <w:pStyle w:val="Body"/>
        <w:spacing w:after="120"/>
        <w:ind w:left="720" w:hanging="720"/>
        <w:rPr>
          <w:rFonts w:cs="Arial"/>
          <w:szCs w:val="24"/>
        </w:rPr>
      </w:pPr>
      <w:r w:rsidRPr="00147A03">
        <w:rPr>
          <w:rFonts w:cs="Arial"/>
          <w:color w:val="0000FF"/>
          <w:szCs w:val="24"/>
          <w:lang w:val="en-CA"/>
        </w:rPr>
        <w:t>(  )</w:t>
      </w:r>
    </w:p>
    <w:p w:rsidR="00A55EDF" w:rsidRPr="00147A03" w:rsidRDefault="00645FB0"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color w:val="FF0000"/>
          <w:szCs w:val="24"/>
        </w:rPr>
      </w:pPr>
      <w:r>
        <w:rPr>
          <w:rFonts w:cs="Arial"/>
          <w:bCs/>
          <w:szCs w:val="24"/>
        </w:rPr>
        <w:lastRenderedPageBreak/>
        <w:br/>
      </w:r>
      <w:r w:rsidR="00A55EDF" w:rsidRPr="00147A03">
        <w:rPr>
          <w:rFonts w:cs="Arial"/>
          <w:bCs/>
          <w:szCs w:val="24"/>
        </w:rPr>
        <w:t xml:space="preserve">Review the </w:t>
      </w:r>
      <w:r w:rsidR="00A55EDF" w:rsidRPr="00147A03">
        <w:rPr>
          <w:rFonts w:cs="Arial"/>
          <w:bCs/>
        </w:rPr>
        <w:t>following</w:t>
      </w:r>
      <w:r w:rsidR="00A55EDF" w:rsidRPr="00147A03">
        <w:rPr>
          <w:rFonts w:cs="Arial"/>
          <w:bCs/>
          <w:szCs w:val="24"/>
        </w:rPr>
        <w:t xml:space="preserve"> rubric</w:t>
      </w:r>
      <w:r w:rsidR="00A55EDF" w:rsidRPr="00147A03">
        <w:rPr>
          <w:rFonts w:cs="Arial"/>
          <w:bCs/>
        </w:rPr>
        <w:t xml:space="preserve"> to be</w:t>
      </w:r>
      <w:r w:rsidR="00A55EDF" w:rsidRPr="00147A03">
        <w:rPr>
          <w:rFonts w:cs="Arial"/>
          <w:bCs/>
          <w:szCs w:val="24"/>
        </w:rPr>
        <w:t xml:space="preserve"> aware of the expectations for this assignment.</w:t>
      </w:r>
      <w:r>
        <w:rPr>
          <w:rFonts w:cs="Arial"/>
          <w:bCs/>
          <w:szCs w:val="24"/>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95"/>
        <w:gridCol w:w="1928"/>
        <w:gridCol w:w="2072"/>
        <w:gridCol w:w="1943"/>
      </w:tblGrid>
      <w:tr w:rsidR="00A55EDF" w:rsidRPr="00147A03" w:rsidTr="00312F65">
        <w:tc>
          <w:tcPr>
            <w:tcW w:w="9747" w:type="dxa"/>
            <w:gridSpan w:val="5"/>
            <w:shd w:val="clear" w:color="auto" w:fill="12BFC8"/>
          </w:tcPr>
          <w:p w:rsidR="00A55EDF" w:rsidRPr="00147A03" w:rsidRDefault="0062170B" w:rsidP="00603C39">
            <w:pPr>
              <w:jc w:val="center"/>
              <w:rPr>
                <w:rFonts w:ascii="Arial" w:hAnsi="Arial" w:cs="Arial"/>
                <w:b/>
                <w:color w:val="FF66CC"/>
                <w:sz w:val="24"/>
                <w:szCs w:val="24"/>
              </w:rPr>
            </w:pPr>
            <w:r w:rsidRPr="00147A03">
              <w:rPr>
                <w:rFonts w:ascii="Arial" w:hAnsi="Arial" w:cs="Arial"/>
                <w:b/>
                <w:color w:val="FFFFFF"/>
                <w:sz w:val="24"/>
                <w:szCs w:val="24"/>
              </w:rPr>
              <w:t xml:space="preserve">Representing </w:t>
            </w:r>
            <w:r w:rsidR="00A55EDF" w:rsidRPr="00147A03">
              <w:rPr>
                <w:rFonts w:ascii="Arial" w:hAnsi="Arial" w:cs="Arial"/>
                <w:b/>
                <w:color w:val="FFFFFF"/>
                <w:sz w:val="24"/>
                <w:szCs w:val="24"/>
              </w:rPr>
              <w:t>Assessment</w:t>
            </w:r>
          </w:p>
        </w:tc>
      </w:tr>
      <w:tr w:rsidR="00A55EDF" w:rsidRPr="00147A03" w:rsidTr="00312F65">
        <w:tc>
          <w:tcPr>
            <w:tcW w:w="1809" w:type="dxa"/>
            <w:shd w:val="clear" w:color="auto" w:fill="DCFAFC"/>
          </w:tcPr>
          <w:p w:rsidR="00A55EDF" w:rsidRPr="00147A03" w:rsidRDefault="00A55EDF" w:rsidP="00603C39">
            <w:pPr>
              <w:jc w:val="center"/>
              <w:rPr>
                <w:rFonts w:ascii="Arial" w:hAnsi="Arial" w:cs="Arial"/>
                <w:b/>
                <w:color w:val="FF66CC"/>
                <w:sz w:val="32"/>
                <w:szCs w:val="32"/>
              </w:rPr>
            </w:pPr>
          </w:p>
        </w:tc>
        <w:tc>
          <w:tcPr>
            <w:tcW w:w="1995" w:type="dxa"/>
            <w:shd w:val="clear" w:color="auto" w:fill="DCFAFC"/>
          </w:tcPr>
          <w:p w:rsidR="00A55EDF" w:rsidRPr="00147A03" w:rsidRDefault="00A55EDF" w:rsidP="00603C39">
            <w:pPr>
              <w:jc w:val="center"/>
              <w:rPr>
                <w:rFonts w:ascii="Arial" w:hAnsi="Arial" w:cs="Arial"/>
                <w:color w:val="000000"/>
              </w:rPr>
            </w:pPr>
            <w:r w:rsidRPr="00147A03">
              <w:rPr>
                <w:rFonts w:ascii="Arial" w:hAnsi="Arial" w:cs="Arial"/>
                <w:b/>
                <w:color w:val="000000"/>
              </w:rPr>
              <w:t>Excellent</w:t>
            </w:r>
          </w:p>
          <w:p w:rsidR="00A55EDF" w:rsidRPr="00147A03" w:rsidRDefault="00A55EDF" w:rsidP="00603C39">
            <w:pPr>
              <w:jc w:val="center"/>
              <w:rPr>
                <w:rFonts w:ascii="Arial" w:hAnsi="Arial" w:cs="Arial"/>
                <w:color w:val="000000"/>
              </w:rPr>
            </w:pPr>
            <w:r w:rsidRPr="00147A03">
              <w:rPr>
                <w:rFonts w:ascii="Arial" w:hAnsi="Arial" w:cs="Arial"/>
                <w:b/>
                <w:color w:val="000000"/>
              </w:rPr>
              <w:t>5</w:t>
            </w:r>
          </w:p>
        </w:tc>
        <w:tc>
          <w:tcPr>
            <w:tcW w:w="1928" w:type="dxa"/>
            <w:shd w:val="clear" w:color="auto" w:fill="DCFAFC"/>
          </w:tcPr>
          <w:p w:rsidR="00A55EDF" w:rsidRPr="00147A03" w:rsidRDefault="00A55EDF" w:rsidP="00603C39">
            <w:pPr>
              <w:jc w:val="center"/>
              <w:rPr>
                <w:rFonts w:ascii="Arial" w:hAnsi="Arial" w:cs="Arial"/>
                <w:color w:val="000000"/>
              </w:rPr>
            </w:pPr>
            <w:r w:rsidRPr="00147A03">
              <w:rPr>
                <w:rFonts w:ascii="Arial" w:hAnsi="Arial" w:cs="Arial"/>
                <w:b/>
                <w:color w:val="000000"/>
              </w:rPr>
              <w:t>Proficient</w:t>
            </w:r>
          </w:p>
          <w:p w:rsidR="00A55EDF" w:rsidRPr="00147A03" w:rsidRDefault="00A55EDF" w:rsidP="00603C39">
            <w:pPr>
              <w:jc w:val="center"/>
              <w:rPr>
                <w:rFonts w:ascii="Arial" w:hAnsi="Arial" w:cs="Arial"/>
                <w:color w:val="000000"/>
              </w:rPr>
            </w:pPr>
            <w:r w:rsidRPr="00147A03">
              <w:rPr>
                <w:rFonts w:ascii="Arial" w:hAnsi="Arial" w:cs="Arial"/>
                <w:b/>
                <w:color w:val="000000"/>
              </w:rPr>
              <w:t>4</w:t>
            </w:r>
          </w:p>
        </w:tc>
        <w:tc>
          <w:tcPr>
            <w:tcW w:w="2072" w:type="dxa"/>
            <w:shd w:val="clear" w:color="auto" w:fill="DCFAFC"/>
          </w:tcPr>
          <w:p w:rsidR="00A55EDF" w:rsidRPr="00147A03" w:rsidRDefault="00A55EDF" w:rsidP="00603C39">
            <w:pPr>
              <w:jc w:val="center"/>
              <w:rPr>
                <w:rFonts w:ascii="Arial" w:hAnsi="Arial" w:cs="Arial"/>
                <w:color w:val="000000"/>
              </w:rPr>
            </w:pPr>
            <w:r w:rsidRPr="00147A03">
              <w:rPr>
                <w:rFonts w:ascii="Arial" w:hAnsi="Arial" w:cs="Arial"/>
                <w:b/>
                <w:color w:val="000000"/>
              </w:rPr>
              <w:t>Satisfactory</w:t>
            </w:r>
          </w:p>
          <w:p w:rsidR="00A55EDF" w:rsidRPr="00147A03" w:rsidRDefault="00A55EDF" w:rsidP="00603C39">
            <w:pPr>
              <w:jc w:val="center"/>
              <w:rPr>
                <w:rFonts w:ascii="Arial" w:hAnsi="Arial" w:cs="Arial"/>
                <w:color w:val="000000"/>
              </w:rPr>
            </w:pPr>
            <w:r w:rsidRPr="00147A03">
              <w:rPr>
                <w:rFonts w:ascii="Arial" w:hAnsi="Arial" w:cs="Arial"/>
                <w:b/>
                <w:color w:val="000000"/>
              </w:rPr>
              <w:t>3</w:t>
            </w:r>
          </w:p>
        </w:tc>
        <w:tc>
          <w:tcPr>
            <w:tcW w:w="1943" w:type="dxa"/>
            <w:shd w:val="clear" w:color="auto" w:fill="DCFAFC"/>
          </w:tcPr>
          <w:p w:rsidR="00A55EDF" w:rsidRPr="00147A03" w:rsidRDefault="00A55EDF" w:rsidP="00603C39">
            <w:pPr>
              <w:jc w:val="center"/>
              <w:rPr>
                <w:rFonts w:ascii="Arial" w:hAnsi="Arial" w:cs="Arial"/>
                <w:color w:val="000000"/>
              </w:rPr>
            </w:pPr>
            <w:r w:rsidRPr="00147A03">
              <w:rPr>
                <w:rFonts w:ascii="Arial" w:hAnsi="Arial" w:cs="Arial"/>
                <w:b/>
                <w:color w:val="000000"/>
              </w:rPr>
              <w:t>Limited</w:t>
            </w:r>
          </w:p>
          <w:p w:rsidR="00A55EDF" w:rsidRPr="00147A03" w:rsidRDefault="00A55EDF" w:rsidP="00603C39">
            <w:pPr>
              <w:jc w:val="center"/>
              <w:rPr>
                <w:rFonts w:ascii="Arial" w:hAnsi="Arial" w:cs="Arial"/>
                <w:color w:val="000000"/>
              </w:rPr>
            </w:pPr>
            <w:r w:rsidRPr="00147A03">
              <w:rPr>
                <w:rFonts w:ascii="Arial" w:hAnsi="Arial" w:cs="Arial"/>
                <w:b/>
                <w:color w:val="000000"/>
              </w:rPr>
              <w:t>2</w:t>
            </w:r>
          </w:p>
        </w:tc>
      </w:tr>
      <w:tr w:rsidR="00A55EDF" w:rsidRPr="00147A03" w:rsidTr="00312F65">
        <w:tc>
          <w:tcPr>
            <w:tcW w:w="1809" w:type="dxa"/>
            <w:shd w:val="clear" w:color="auto" w:fill="DCFAFC"/>
          </w:tcPr>
          <w:p w:rsidR="00A55EDF" w:rsidRPr="00147A03" w:rsidRDefault="00A55EDF" w:rsidP="00603C39">
            <w:pPr>
              <w:rPr>
                <w:rFonts w:ascii="Arial" w:hAnsi="Arial" w:cs="Arial"/>
                <w:color w:val="000000"/>
              </w:rPr>
            </w:pPr>
            <w:r w:rsidRPr="00147A03">
              <w:rPr>
                <w:rFonts w:ascii="Arial" w:hAnsi="Arial" w:cs="Arial"/>
                <w:b/>
                <w:color w:val="000000"/>
              </w:rPr>
              <w:t>Content               /5</w:t>
            </w:r>
          </w:p>
        </w:tc>
        <w:tc>
          <w:tcPr>
            <w:tcW w:w="1995" w:type="dxa"/>
            <w:shd w:val="clear" w:color="auto" w:fill="auto"/>
          </w:tcPr>
          <w:p w:rsidR="00A55EDF" w:rsidRPr="00147A03" w:rsidRDefault="00A55EDF" w:rsidP="00A55EDF">
            <w:pPr>
              <w:numPr>
                <w:ilvl w:val="0"/>
                <w:numId w:val="11"/>
              </w:numPr>
              <w:tabs>
                <w:tab w:val="clear" w:pos="720"/>
              </w:tabs>
              <w:overflowPunct/>
              <w:autoSpaceDE/>
              <w:autoSpaceDN/>
              <w:adjustRightInd/>
              <w:ind w:left="159" w:hanging="161"/>
              <w:textAlignment w:val="auto"/>
              <w:rPr>
                <w:rFonts w:ascii="Arial" w:hAnsi="Arial" w:cs="Arial"/>
                <w:lang w:val="en-CA" w:eastAsia="en-CA"/>
              </w:rPr>
            </w:pPr>
            <w:r w:rsidRPr="00147A03">
              <w:rPr>
                <w:rFonts w:ascii="Arial" w:hAnsi="Arial" w:cs="Arial"/>
                <w:lang w:val="en-CA" w:eastAsia="en-CA"/>
              </w:rPr>
              <w:t xml:space="preserve">I used </w:t>
            </w:r>
            <w:r w:rsidRPr="00147A03">
              <w:rPr>
                <w:rFonts w:ascii="Arial" w:hAnsi="Arial" w:cs="Arial"/>
                <w:i/>
                <w:lang w:val="en-CA" w:eastAsia="en-CA"/>
              </w:rPr>
              <w:t>insightful</w:t>
            </w:r>
            <w:r w:rsidRPr="00147A03">
              <w:rPr>
                <w:rFonts w:ascii="Arial" w:hAnsi="Arial" w:cs="Arial"/>
                <w:lang w:val="en-CA" w:eastAsia="en-CA"/>
              </w:rPr>
              <w:t xml:space="preserve"> and/or </w:t>
            </w:r>
            <w:r w:rsidRPr="00147A03">
              <w:rPr>
                <w:rFonts w:ascii="Arial" w:hAnsi="Arial" w:cs="Arial"/>
                <w:i/>
                <w:lang w:val="en-CA" w:eastAsia="en-CA"/>
              </w:rPr>
              <w:t xml:space="preserve">imaginative </w:t>
            </w:r>
            <w:r w:rsidRPr="00147A03">
              <w:rPr>
                <w:rFonts w:ascii="Arial" w:hAnsi="Arial" w:cs="Arial"/>
                <w:lang w:val="en-CA" w:eastAsia="en-CA"/>
              </w:rPr>
              <w:t>ideas.</w:t>
            </w:r>
          </w:p>
          <w:p w:rsidR="00A55EDF" w:rsidRPr="00147A03" w:rsidRDefault="00A55EDF" w:rsidP="00A55EDF">
            <w:pPr>
              <w:numPr>
                <w:ilvl w:val="0"/>
                <w:numId w:val="11"/>
              </w:numPr>
              <w:tabs>
                <w:tab w:val="clear" w:pos="720"/>
              </w:tabs>
              <w:overflowPunct/>
              <w:autoSpaceDE/>
              <w:autoSpaceDN/>
              <w:adjustRightInd/>
              <w:ind w:left="159" w:hanging="161"/>
              <w:textAlignment w:val="auto"/>
              <w:rPr>
                <w:rFonts w:ascii="Arial" w:hAnsi="Arial" w:cs="Arial"/>
                <w:lang w:val="en-CA" w:eastAsia="en-CA"/>
              </w:rPr>
            </w:pPr>
            <w:r w:rsidRPr="00147A03">
              <w:rPr>
                <w:rFonts w:ascii="Arial" w:hAnsi="Arial" w:cs="Arial"/>
                <w:lang w:val="en-CA" w:eastAsia="en-CA"/>
              </w:rPr>
              <w:t xml:space="preserve">I provide </w:t>
            </w:r>
            <w:r w:rsidRPr="00147A03">
              <w:rPr>
                <w:rFonts w:ascii="Arial" w:hAnsi="Arial" w:cs="Arial"/>
                <w:i/>
                <w:lang w:val="en-CA" w:eastAsia="en-CA"/>
              </w:rPr>
              <w:t xml:space="preserve">precise </w:t>
            </w:r>
            <w:r w:rsidRPr="00147A03">
              <w:rPr>
                <w:rFonts w:ascii="Arial" w:hAnsi="Arial" w:cs="Arial"/>
                <w:lang w:val="en-CA" w:eastAsia="en-CA"/>
              </w:rPr>
              <w:t>support or details.</w:t>
            </w:r>
          </w:p>
          <w:p w:rsidR="00A55EDF" w:rsidRPr="00147A03" w:rsidRDefault="00A55EDF" w:rsidP="00603C39">
            <w:pPr>
              <w:rPr>
                <w:rFonts w:ascii="Arial" w:hAnsi="Arial" w:cs="Arial"/>
                <w:i/>
                <w:color w:val="FF66CC"/>
              </w:rPr>
            </w:pPr>
            <w:r w:rsidRPr="00147A03">
              <w:rPr>
                <w:rFonts w:ascii="Arial" w:hAnsi="Arial" w:cs="Arial"/>
                <w:lang w:val="en-CA" w:eastAsia="en-CA"/>
              </w:rPr>
              <w:t xml:space="preserve"> </w:t>
            </w:r>
          </w:p>
        </w:tc>
        <w:tc>
          <w:tcPr>
            <w:tcW w:w="1928" w:type="dxa"/>
            <w:shd w:val="clear" w:color="auto" w:fill="auto"/>
          </w:tcPr>
          <w:p w:rsidR="00A55EDF" w:rsidRPr="00147A03" w:rsidRDefault="00A55EDF" w:rsidP="00A55EDF">
            <w:pPr>
              <w:numPr>
                <w:ilvl w:val="0"/>
                <w:numId w:val="12"/>
              </w:numPr>
              <w:tabs>
                <w:tab w:val="clear" w:pos="720"/>
              </w:tabs>
              <w:overflowPunct/>
              <w:autoSpaceDE/>
              <w:autoSpaceDN/>
              <w:adjustRightInd/>
              <w:ind w:left="159" w:hanging="161"/>
              <w:textAlignment w:val="auto"/>
              <w:rPr>
                <w:rFonts w:ascii="Arial" w:hAnsi="Arial" w:cs="Arial"/>
                <w:color w:val="000000"/>
                <w:lang w:val="en-CA" w:eastAsia="en-CA"/>
              </w:rPr>
            </w:pPr>
            <w:r w:rsidRPr="00147A03">
              <w:rPr>
                <w:rFonts w:ascii="Arial" w:hAnsi="Arial" w:cs="Arial"/>
                <w:color w:val="000000"/>
                <w:lang w:val="en-CA" w:eastAsia="en-CA"/>
              </w:rPr>
              <w:t xml:space="preserve">I used </w:t>
            </w:r>
            <w:r w:rsidRPr="00147A03">
              <w:rPr>
                <w:rFonts w:ascii="Arial" w:hAnsi="Arial" w:cs="Arial"/>
                <w:i/>
                <w:color w:val="000000"/>
                <w:lang w:val="en-CA" w:eastAsia="en-CA"/>
              </w:rPr>
              <w:t xml:space="preserve">logical </w:t>
            </w:r>
            <w:r w:rsidRPr="00147A03">
              <w:rPr>
                <w:rFonts w:ascii="Arial" w:hAnsi="Arial" w:cs="Arial"/>
                <w:color w:val="000000"/>
                <w:lang w:val="en-CA" w:eastAsia="en-CA"/>
              </w:rPr>
              <w:t>ideas</w:t>
            </w:r>
            <w:r w:rsidRPr="00147A03">
              <w:rPr>
                <w:rFonts w:ascii="Arial" w:hAnsi="Arial" w:cs="Arial"/>
                <w:i/>
                <w:color w:val="000000"/>
                <w:lang w:val="en-CA" w:eastAsia="en-CA"/>
              </w:rPr>
              <w:t>.</w:t>
            </w:r>
          </w:p>
          <w:p w:rsidR="00A55EDF" w:rsidRPr="00147A03" w:rsidRDefault="00A55EDF" w:rsidP="00A55EDF">
            <w:pPr>
              <w:numPr>
                <w:ilvl w:val="0"/>
                <w:numId w:val="12"/>
              </w:numPr>
              <w:tabs>
                <w:tab w:val="clear" w:pos="720"/>
              </w:tabs>
              <w:overflowPunct/>
              <w:autoSpaceDE/>
              <w:autoSpaceDN/>
              <w:adjustRightInd/>
              <w:ind w:left="159" w:hanging="161"/>
              <w:textAlignment w:val="auto"/>
              <w:rPr>
                <w:rFonts w:ascii="Arial" w:hAnsi="Arial" w:cs="Arial"/>
                <w:color w:val="000000"/>
                <w:lang w:val="en-CA" w:eastAsia="en-CA"/>
              </w:rPr>
            </w:pPr>
            <w:r w:rsidRPr="00147A03">
              <w:rPr>
                <w:rFonts w:ascii="Arial" w:hAnsi="Arial" w:cs="Arial"/>
                <w:color w:val="000000"/>
                <w:lang w:val="en-CA" w:eastAsia="en-CA"/>
              </w:rPr>
              <w:t xml:space="preserve">I provide </w:t>
            </w:r>
            <w:r w:rsidRPr="00147A03">
              <w:rPr>
                <w:rFonts w:ascii="Arial" w:hAnsi="Arial" w:cs="Arial"/>
                <w:i/>
                <w:color w:val="000000"/>
                <w:lang w:val="en-CA" w:eastAsia="en-CA"/>
              </w:rPr>
              <w:t>considered</w:t>
            </w:r>
            <w:r w:rsidRPr="00147A03">
              <w:rPr>
                <w:rFonts w:ascii="Arial" w:hAnsi="Arial" w:cs="Arial"/>
                <w:color w:val="000000"/>
                <w:lang w:val="en-CA" w:eastAsia="en-CA"/>
              </w:rPr>
              <w:t xml:space="preserve"> support or details.</w:t>
            </w:r>
          </w:p>
          <w:p w:rsidR="00A55EDF" w:rsidRPr="00147A03" w:rsidRDefault="00A55EDF" w:rsidP="00603C39">
            <w:pPr>
              <w:rPr>
                <w:rFonts w:ascii="Arial" w:hAnsi="Arial" w:cs="Arial"/>
                <w:b/>
                <w:color w:val="FF66CC"/>
              </w:rPr>
            </w:pPr>
            <w:r w:rsidRPr="00147A03">
              <w:rPr>
                <w:rFonts w:ascii="Arial" w:hAnsi="Arial" w:cs="Arial"/>
                <w:lang w:val="en-CA" w:eastAsia="en-CA"/>
              </w:rPr>
              <w:t xml:space="preserve"> </w:t>
            </w:r>
          </w:p>
        </w:tc>
        <w:tc>
          <w:tcPr>
            <w:tcW w:w="2072" w:type="dxa"/>
            <w:shd w:val="clear" w:color="auto" w:fill="auto"/>
          </w:tcPr>
          <w:p w:rsidR="00A55EDF" w:rsidRPr="00147A03" w:rsidRDefault="00A55EDF" w:rsidP="00A55EDF">
            <w:pPr>
              <w:numPr>
                <w:ilvl w:val="0"/>
                <w:numId w:val="13"/>
              </w:numPr>
              <w:tabs>
                <w:tab w:val="clear" w:pos="720"/>
              </w:tabs>
              <w:overflowPunct/>
              <w:autoSpaceDE/>
              <w:autoSpaceDN/>
              <w:adjustRightInd/>
              <w:ind w:left="159" w:hanging="161"/>
              <w:textAlignment w:val="auto"/>
              <w:rPr>
                <w:rFonts w:ascii="Arial" w:hAnsi="Arial" w:cs="Arial"/>
                <w:i/>
                <w:color w:val="000000"/>
                <w:lang w:val="en-CA" w:eastAsia="en-CA"/>
              </w:rPr>
            </w:pPr>
            <w:r w:rsidRPr="00147A03">
              <w:rPr>
                <w:rFonts w:ascii="Arial" w:hAnsi="Arial" w:cs="Arial"/>
                <w:color w:val="000000"/>
                <w:lang w:val="en-CA" w:eastAsia="en-CA"/>
              </w:rPr>
              <w:t xml:space="preserve">I used </w:t>
            </w:r>
            <w:r w:rsidRPr="00147A03">
              <w:rPr>
                <w:rFonts w:ascii="Arial" w:hAnsi="Arial" w:cs="Arial"/>
                <w:i/>
                <w:color w:val="000000"/>
                <w:lang w:val="en-CA" w:eastAsia="en-CA"/>
              </w:rPr>
              <w:t>general ideas.</w:t>
            </w:r>
          </w:p>
          <w:p w:rsidR="00A55EDF" w:rsidRPr="00147A03" w:rsidRDefault="00A55EDF" w:rsidP="00A55EDF">
            <w:pPr>
              <w:numPr>
                <w:ilvl w:val="0"/>
                <w:numId w:val="13"/>
              </w:numPr>
              <w:tabs>
                <w:tab w:val="clear" w:pos="720"/>
              </w:tabs>
              <w:overflowPunct/>
              <w:autoSpaceDE/>
              <w:autoSpaceDN/>
              <w:adjustRightInd/>
              <w:ind w:left="159" w:hanging="161"/>
              <w:textAlignment w:val="auto"/>
              <w:rPr>
                <w:rFonts w:ascii="Arial" w:hAnsi="Arial" w:cs="Arial"/>
                <w:color w:val="000000"/>
                <w:lang w:val="en-CA" w:eastAsia="en-CA"/>
              </w:rPr>
            </w:pPr>
            <w:r w:rsidRPr="00147A03">
              <w:rPr>
                <w:rFonts w:ascii="Arial" w:hAnsi="Arial" w:cs="Arial"/>
                <w:color w:val="000000"/>
                <w:lang w:val="en-CA" w:eastAsia="en-CA"/>
              </w:rPr>
              <w:t xml:space="preserve">I provided </w:t>
            </w:r>
            <w:r w:rsidRPr="00147A03">
              <w:rPr>
                <w:rFonts w:ascii="Arial" w:hAnsi="Arial" w:cs="Arial"/>
                <w:i/>
                <w:color w:val="000000"/>
                <w:lang w:val="en-CA" w:eastAsia="en-CA"/>
              </w:rPr>
              <w:t>straightforward</w:t>
            </w:r>
            <w:r w:rsidRPr="00147A03">
              <w:rPr>
                <w:rFonts w:ascii="Arial" w:hAnsi="Arial" w:cs="Arial"/>
                <w:color w:val="000000"/>
                <w:lang w:val="en-CA" w:eastAsia="en-CA"/>
              </w:rPr>
              <w:t xml:space="preserve"> support or details.</w:t>
            </w:r>
          </w:p>
          <w:p w:rsidR="00A55EDF" w:rsidRPr="00147A03" w:rsidRDefault="00A55EDF" w:rsidP="00603C39">
            <w:pPr>
              <w:rPr>
                <w:rFonts w:ascii="Arial" w:hAnsi="Arial" w:cs="Arial"/>
                <w:b/>
                <w:color w:val="FF66CC"/>
              </w:rPr>
            </w:pPr>
            <w:r w:rsidRPr="00147A03">
              <w:rPr>
                <w:rFonts w:ascii="Arial" w:hAnsi="Arial" w:cs="Arial"/>
                <w:lang w:val="en-CA" w:eastAsia="en-CA"/>
              </w:rPr>
              <w:t xml:space="preserve"> </w:t>
            </w:r>
          </w:p>
        </w:tc>
        <w:tc>
          <w:tcPr>
            <w:tcW w:w="1943" w:type="dxa"/>
            <w:shd w:val="clear" w:color="auto" w:fill="auto"/>
          </w:tcPr>
          <w:p w:rsidR="00A55EDF" w:rsidRPr="00147A03" w:rsidRDefault="00A55EDF" w:rsidP="00A55EDF">
            <w:pPr>
              <w:numPr>
                <w:ilvl w:val="0"/>
                <w:numId w:val="14"/>
              </w:numPr>
              <w:tabs>
                <w:tab w:val="clear" w:pos="720"/>
              </w:tabs>
              <w:overflowPunct/>
              <w:autoSpaceDE/>
              <w:autoSpaceDN/>
              <w:adjustRightInd/>
              <w:ind w:left="159" w:hanging="161"/>
              <w:textAlignment w:val="auto"/>
              <w:rPr>
                <w:rFonts w:ascii="Arial" w:hAnsi="Arial" w:cs="Arial"/>
                <w:color w:val="000000"/>
                <w:lang w:val="en-CA" w:eastAsia="en-CA"/>
              </w:rPr>
            </w:pPr>
            <w:r w:rsidRPr="00147A03">
              <w:rPr>
                <w:rFonts w:ascii="Arial" w:hAnsi="Arial" w:cs="Arial"/>
                <w:color w:val="000000"/>
                <w:lang w:val="en-CA" w:eastAsia="en-CA"/>
              </w:rPr>
              <w:t xml:space="preserve">I used </w:t>
            </w:r>
            <w:r w:rsidRPr="00147A03">
              <w:rPr>
                <w:rFonts w:ascii="Arial" w:hAnsi="Arial" w:cs="Arial"/>
                <w:i/>
                <w:color w:val="000000"/>
                <w:lang w:val="en-CA" w:eastAsia="en-CA"/>
              </w:rPr>
              <w:t>simplistic ideas</w:t>
            </w:r>
            <w:r w:rsidRPr="00147A03">
              <w:rPr>
                <w:rFonts w:ascii="Arial" w:hAnsi="Arial" w:cs="Arial"/>
                <w:color w:val="000000"/>
                <w:lang w:val="en-CA" w:eastAsia="en-CA"/>
              </w:rPr>
              <w:t>.</w:t>
            </w:r>
          </w:p>
          <w:p w:rsidR="00A55EDF" w:rsidRPr="00147A03" w:rsidRDefault="00A55EDF" w:rsidP="00A55EDF">
            <w:pPr>
              <w:numPr>
                <w:ilvl w:val="0"/>
                <w:numId w:val="14"/>
              </w:numPr>
              <w:tabs>
                <w:tab w:val="clear" w:pos="720"/>
              </w:tabs>
              <w:overflowPunct/>
              <w:autoSpaceDE/>
              <w:autoSpaceDN/>
              <w:adjustRightInd/>
              <w:ind w:left="159" w:hanging="161"/>
              <w:textAlignment w:val="auto"/>
              <w:rPr>
                <w:rFonts w:ascii="Arial" w:hAnsi="Arial" w:cs="Arial"/>
                <w:color w:val="000000"/>
                <w:lang w:val="en-CA" w:eastAsia="en-CA"/>
              </w:rPr>
            </w:pPr>
            <w:r w:rsidRPr="00147A03">
              <w:rPr>
                <w:rFonts w:ascii="Arial" w:hAnsi="Arial" w:cs="Arial"/>
                <w:color w:val="000000"/>
                <w:lang w:val="en-CA" w:eastAsia="en-CA"/>
              </w:rPr>
              <w:t xml:space="preserve">I provided </w:t>
            </w:r>
            <w:r w:rsidRPr="00147A03">
              <w:rPr>
                <w:rFonts w:ascii="Arial" w:hAnsi="Arial" w:cs="Arial"/>
                <w:i/>
                <w:color w:val="000000"/>
                <w:lang w:val="en-CA" w:eastAsia="en-CA"/>
              </w:rPr>
              <w:t>imprecise</w:t>
            </w:r>
            <w:r w:rsidRPr="00147A03">
              <w:rPr>
                <w:rFonts w:ascii="Arial" w:hAnsi="Arial" w:cs="Arial"/>
                <w:color w:val="000000"/>
                <w:lang w:val="en-CA" w:eastAsia="en-CA"/>
              </w:rPr>
              <w:t xml:space="preserve"> support or details.</w:t>
            </w:r>
          </w:p>
          <w:p w:rsidR="00A55EDF" w:rsidRPr="00147A03" w:rsidRDefault="00A55EDF" w:rsidP="00603C39">
            <w:pPr>
              <w:rPr>
                <w:rFonts w:ascii="Arial" w:hAnsi="Arial" w:cs="Arial"/>
                <w:b/>
                <w:color w:val="FF66CC"/>
              </w:rPr>
            </w:pPr>
          </w:p>
        </w:tc>
      </w:tr>
      <w:tr w:rsidR="00A55EDF" w:rsidRPr="00147A03" w:rsidTr="00312F65">
        <w:tc>
          <w:tcPr>
            <w:tcW w:w="1809" w:type="dxa"/>
            <w:shd w:val="clear" w:color="auto" w:fill="DCFAFC"/>
          </w:tcPr>
          <w:p w:rsidR="00A55EDF" w:rsidRPr="00147A03" w:rsidRDefault="00A55EDF" w:rsidP="00603C39">
            <w:pPr>
              <w:rPr>
                <w:rFonts w:ascii="Arial" w:hAnsi="Arial" w:cs="Arial"/>
                <w:color w:val="000000"/>
              </w:rPr>
            </w:pPr>
            <w:r w:rsidRPr="00147A03">
              <w:rPr>
                <w:rFonts w:ascii="Arial" w:hAnsi="Arial" w:cs="Arial"/>
                <w:b/>
                <w:color w:val="000000"/>
              </w:rPr>
              <w:t>Presentation      /5</w:t>
            </w:r>
          </w:p>
        </w:tc>
        <w:tc>
          <w:tcPr>
            <w:tcW w:w="1995" w:type="dxa"/>
            <w:shd w:val="clear" w:color="auto" w:fill="auto"/>
          </w:tcPr>
          <w:p w:rsidR="00A55EDF" w:rsidRPr="00147A03" w:rsidRDefault="00A55EDF" w:rsidP="00A55EDF">
            <w:pPr>
              <w:numPr>
                <w:ilvl w:val="0"/>
                <w:numId w:val="27"/>
              </w:numPr>
              <w:overflowPunct/>
              <w:autoSpaceDE/>
              <w:autoSpaceDN/>
              <w:adjustRightInd/>
              <w:textAlignment w:val="auto"/>
              <w:rPr>
                <w:rFonts w:ascii="Arial" w:hAnsi="Arial" w:cs="Arial"/>
                <w:lang w:val="en-CA" w:eastAsia="en-CA"/>
              </w:rPr>
            </w:pPr>
            <w:r w:rsidRPr="00147A03">
              <w:rPr>
                <w:rFonts w:ascii="Arial" w:hAnsi="Arial" w:cs="Arial"/>
              </w:rPr>
              <w:t xml:space="preserve">I communicated </w:t>
            </w:r>
            <w:r w:rsidRPr="00147A03">
              <w:rPr>
                <w:rFonts w:ascii="Arial" w:hAnsi="Arial" w:cs="Arial"/>
                <w:i/>
              </w:rPr>
              <w:t>engagingly and accurately</w:t>
            </w:r>
            <w:r w:rsidRPr="00147A03">
              <w:rPr>
                <w:rFonts w:ascii="Arial" w:hAnsi="Arial" w:cs="Arial"/>
              </w:rPr>
              <w:t xml:space="preserve">.  </w:t>
            </w:r>
          </w:p>
          <w:p w:rsidR="00A55EDF" w:rsidRPr="00147A03" w:rsidRDefault="00A55EDF" w:rsidP="00A55EDF">
            <w:pPr>
              <w:numPr>
                <w:ilvl w:val="0"/>
                <w:numId w:val="27"/>
              </w:numPr>
              <w:overflowPunct/>
              <w:autoSpaceDE/>
              <w:autoSpaceDN/>
              <w:adjustRightInd/>
              <w:textAlignment w:val="auto"/>
              <w:rPr>
                <w:rFonts w:ascii="Arial" w:hAnsi="Arial" w:cs="Arial"/>
                <w:lang w:val="en-CA" w:eastAsia="en-CA"/>
              </w:rPr>
            </w:pPr>
            <w:r w:rsidRPr="00147A03">
              <w:rPr>
                <w:rFonts w:ascii="Arial" w:hAnsi="Arial" w:cs="Arial"/>
                <w:color w:val="000000"/>
              </w:rPr>
              <w:t xml:space="preserve"> </w:t>
            </w:r>
            <w:r w:rsidRPr="00147A03">
              <w:rPr>
                <w:rFonts w:ascii="Arial" w:hAnsi="Arial" w:cs="Arial"/>
                <w:lang w:val="en-CA" w:eastAsia="en-CA"/>
              </w:rPr>
              <w:t xml:space="preserve">I created a </w:t>
            </w:r>
            <w:r w:rsidRPr="00147A03">
              <w:rPr>
                <w:rFonts w:ascii="Arial" w:hAnsi="Arial" w:cs="Arial"/>
                <w:i/>
                <w:lang w:val="en-CA" w:eastAsia="en-CA"/>
              </w:rPr>
              <w:t>convincing</w:t>
            </w:r>
            <w:r w:rsidRPr="00147A03">
              <w:rPr>
                <w:rFonts w:ascii="Arial" w:hAnsi="Arial" w:cs="Arial"/>
                <w:lang w:val="en-CA" w:eastAsia="en-CA"/>
              </w:rPr>
              <w:t xml:space="preserve"> presentation.</w:t>
            </w:r>
          </w:p>
        </w:tc>
        <w:tc>
          <w:tcPr>
            <w:tcW w:w="1928" w:type="dxa"/>
            <w:shd w:val="clear" w:color="auto" w:fill="auto"/>
          </w:tcPr>
          <w:p w:rsidR="00A55EDF" w:rsidRPr="00147A03" w:rsidRDefault="00A55EDF" w:rsidP="00645FB0">
            <w:pPr>
              <w:numPr>
                <w:ilvl w:val="0"/>
                <w:numId w:val="27"/>
              </w:numPr>
              <w:overflowPunct/>
              <w:autoSpaceDE/>
              <w:autoSpaceDN/>
              <w:adjustRightInd/>
              <w:ind w:left="165" w:hanging="165"/>
              <w:textAlignment w:val="auto"/>
              <w:rPr>
                <w:rFonts w:ascii="Arial" w:hAnsi="Arial" w:cs="Arial"/>
                <w:lang w:val="en-CA" w:eastAsia="en-CA"/>
              </w:rPr>
            </w:pPr>
            <w:r w:rsidRPr="00147A03">
              <w:rPr>
                <w:rFonts w:ascii="Arial" w:hAnsi="Arial" w:cs="Arial"/>
                <w:color w:val="000000"/>
              </w:rPr>
              <w:t xml:space="preserve">I communicated </w:t>
            </w:r>
            <w:r w:rsidRPr="00147A03">
              <w:rPr>
                <w:rFonts w:ascii="Arial" w:hAnsi="Arial" w:cs="Arial"/>
                <w:i/>
                <w:color w:val="000000"/>
              </w:rPr>
              <w:t>appropriately</w:t>
            </w:r>
            <w:r w:rsidRPr="00147A03">
              <w:rPr>
                <w:rFonts w:ascii="Arial" w:hAnsi="Arial" w:cs="Arial"/>
                <w:color w:val="000000"/>
              </w:rPr>
              <w:t xml:space="preserve"> with f</w:t>
            </w:r>
            <w:r w:rsidRPr="00147A03">
              <w:rPr>
                <w:rFonts w:ascii="Arial" w:hAnsi="Arial" w:cs="Arial"/>
                <w:i/>
                <w:color w:val="000000"/>
              </w:rPr>
              <w:t xml:space="preserve">ew </w:t>
            </w:r>
            <w:r w:rsidRPr="00147A03">
              <w:rPr>
                <w:rFonts w:ascii="Arial" w:hAnsi="Arial" w:cs="Arial"/>
                <w:color w:val="000000"/>
              </w:rPr>
              <w:t>errors.</w:t>
            </w:r>
          </w:p>
          <w:p w:rsidR="00A55EDF" w:rsidRPr="00147A03" w:rsidRDefault="00A55EDF" w:rsidP="00645FB0">
            <w:pPr>
              <w:numPr>
                <w:ilvl w:val="0"/>
                <w:numId w:val="27"/>
              </w:numPr>
              <w:overflowPunct/>
              <w:autoSpaceDE/>
              <w:autoSpaceDN/>
              <w:adjustRightInd/>
              <w:ind w:left="165" w:hanging="165"/>
              <w:textAlignment w:val="auto"/>
              <w:rPr>
                <w:rFonts w:ascii="Arial" w:hAnsi="Arial" w:cs="Arial"/>
                <w:lang w:val="en-CA" w:eastAsia="en-CA"/>
              </w:rPr>
            </w:pPr>
            <w:r w:rsidRPr="00147A03">
              <w:rPr>
                <w:rFonts w:ascii="Arial" w:hAnsi="Arial" w:cs="Arial"/>
                <w:lang w:val="en-CA" w:eastAsia="en-CA"/>
              </w:rPr>
              <w:t xml:space="preserve">I created a </w:t>
            </w:r>
            <w:r w:rsidRPr="00147A03">
              <w:rPr>
                <w:rFonts w:ascii="Arial" w:hAnsi="Arial" w:cs="Arial"/>
                <w:i/>
                <w:lang w:val="en-CA" w:eastAsia="en-CA"/>
              </w:rPr>
              <w:t>distinct</w:t>
            </w:r>
            <w:r w:rsidRPr="00147A03">
              <w:rPr>
                <w:rFonts w:ascii="Arial" w:hAnsi="Arial" w:cs="Arial"/>
                <w:lang w:val="en-CA" w:eastAsia="en-CA"/>
              </w:rPr>
              <w:t xml:space="preserve"> presentation. </w:t>
            </w:r>
          </w:p>
        </w:tc>
        <w:tc>
          <w:tcPr>
            <w:tcW w:w="2072" w:type="dxa"/>
            <w:shd w:val="clear" w:color="auto" w:fill="auto"/>
          </w:tcPr>
          <w:p w:rsidR="00A55EDF" w:rsidRPr="00147A03" w:rsidRDefault="00A55EDF" w:rsidP="00A55EDF">
            <w:pPr>
              <w:numPr>
                <w:ilvl w:val="0"/>
                <w:numId w:val="27"/>
              </w:numPr>
              <w:spacing w:after="120"/>
              <w:rPr>
                <w:rFonts w:ascii="Arial" w:hAnsi="Arial" w:cs="Arial"/>
                <w:color w:val="000000"/>
              </w:rPr>
            </w:pPr>
            <w:r w:rsidRPr="00147A03">
              <w:rPr>
                <w:rFonts w:ascii="Arial" w:hAnsi="Arial" w:cs="Arial"/>
                <w:color w:val="000000"/>
              </w:rPr>
              <w:t xml:space="preserve">I communicated </w:t>
            </w:r>
            <w:r w:rsidRPr="00147A03">
              <w:rPr>
                <w:rFonts w:ascii="Arial" w:hAnsi="Arial" w:cs="Arial"/>
                <w:i/>
                <w:color w:val="000000"/>
              </w:rPr>
              <w:t>clearly</w:t>
            </w:r>
            <w:r w:rsidRPr="00147A03">
              <w:rPr>
                <w:rFonts w:ascii="Arial" w:hAnsi="Arial" w:cs="Arial"/>
                <w:color w:val="000000"/>
              </w:rPr>
              <w:t xml:space="preserve"> with </w:t>
            </w:r>
            <w:r w:rsidRPr="00147A03">
              <w:rPr>
                <w:rFonts w:ascii="Arial" w:hAnsi="Arial" w:cs="Arial"/>
                <w:i/>
                <w:color w:val="000000"/>
              </w:rPr>
              <w:t>some</w:t>
            </w:r>
            <w:r w:rsidRPr="00147A03">
              <w:rPr>
                <w:rFonts w:ascii="Arial" w:hAnsi="Arial" w:cs="Arial"/>
                <w:color w:val="000000"/>
              </w:rPr>
              <w:t xml:space="preserve"> errors.</w:t>
            </w:r>
            <w:r w:rsidRPr="00147A03">
              <w:rPr>
                <w:rFonts w:ascii="Arial" w:hAnsi="Arial" w:cs="Arial"/>
              </w:rPr>
              <w:t xml:space="preserve"> </w:t>
            </w:r>
          </w:p>
          <w:p w:rsidR="00A55EDF" w:rsidRPr="00147A03" w:rsidRDefault="00A55EDF" w:rsidP="00A55EDF">
            <w:pPr>
              <w:numPr>
                <w:ilvl w:val="0"/>
                <w:numId w:val="27"/>
              </w:numPr>
              <w:spacing w:after="120"/>
              <w:rPr>
                <w:rFonts w:ascii="Arial" w:hAnsi="Arial" w:cs="Arial"/>
                <w:color w:val="000000"/>
              </w:rPr>
            </w:pPr>
            <w:r w:rsidRPr="00147A03">
              <w:rPr>
                <w:rFonts w:ascii="Arial" w:hAnsi="Arial" w:cs="Arial"/>
                <w:lang w:val="en-CA" w:eastAsia="en-CA"/>
              </w:rPr>
              <w:t xml:space="preserve">I created a </w:t>
            </w:r>
            <w:r w:rsidRPr="00147A03">
              <w:rPr>
                <w:rFonts w:ascii="Arial" w:hAnsi="Arial" w:cs="Arial"/>
                <w:i/>
                <w:lang w:val="en-CA" w:eastAsia="en-CA"/>
              </w:rPr>
              <w:t xml:space="preserve">clear </w:t>
            </w:r>
            <w:r w:rsidRPr="00147A03">
              <w:rPr>
                <w:rFonts w:ascii="Arial" w:hAnsi="Arial" w:cs="Arial"/>
                <w:lang w:val="en-CA" w:eastAsia="en-CA"/>
              </w:rPr>
              <w:t>presentation.</w:t>
            </w:r>
          </w:p>
        </w:tc>
        <w:tc>
          <w:tcPr>
            <w:tcW w:w="1943" w:type="dxa"/>
            <w:shd w:val="clear" w:color="auto" w:fill="auto"/>
          </w:tcPr>
          <w:p w:rsidR="00A55EDF" w:rsidRPr="00147A03" w:rsidRDefault="00A55EDF" w:rsidP="00645FB0">
            <w:pPr>
              <w:numPr>
                <w:ilvl w:val="0"/>
                <w:numId w:val="27"/>
              </w:numPr>
              <w:spacing w:after="120"/>
              <w:ind w:left="276" w:hanging="276"/>
              <w:rPr>
                <w:rFonts w:ascii="Arial" w:hAnsi="Arial" w:cs="Arial"/>
              </w:rPr>
            </w:pPr>
            <w:r w:rsidRPr="00147A03">
              <w:rPr>
                <w:rFonts w:ascii="Arial" w:hAnsi="Arial" w:cs="Arial"/>
                <w:color w:val="000000"/>
              </w:rPr>
              <w:t xml:space="preserve">I communicated </w:t>
            </w:r>
            <w:r w:rsidRPr="00147A03">
              <w:rPr>
                <w:rFonts w:ascii="Arial" w:hAnsi="Arial" w:cs="Arial"/>
                <w:i/>
                <w:color w:val="000000"/>
              </w:rPr>
              <w:t xml:space="preserve">unclearly </w:t>
            </w:r>
            <w:r w:rsidRPr="00147A03">
              <w:rPr>
                <w:rFonts w:ascii="Arial" w:hAnsi="Arial" w:cs="Arial"/>
                <w:color w:val="000000"/>
              </w:rPr>
              <w:t xml:space="preserve">with </w:t>
            </w:r>
            <w:r w:rsidRPr="00147A03">
              <w:rPr>
                <w:rFonts w:ascii="Arial" w:hAnsi="Arial" w:cs="Arial"/>
              </w:rPr>
              <w:t>many errors</w:t>
            </w:r>
            <w:r w:rsidRPr="00147A03">
              <w:rPr>
                <w:rFonts w:ascii="Arial" w:hAnsi="Arial" w:cs="Arial"/>
                <w:i/>
              </w:rPr>
              <w:t>.</w:t>
            </w:r>
          </w:p>
          <w:p w:rsidR="00A55EDF" w:rsidRPr="00147A03" w:rsidRDefault="00A55EDF" w:rsidP="00312F65">
            <w:pPr>
              <w:numPr>
                <w:ilvl w:val="0"/>
                <w:numId w:val="25"/>
              </w:numPr>
              <w:tabs>
                <w:tab w:val="clear" w:pos="720"/>
              </w:tabs>
              <w:overflowPunct/>
              <w:autoSpaceDE/>
              <w:autoSpaceDN/>
              <w:adjustRightInd/>
              <w:ind w:left="165" w:hanging="180"/>
              <w:textAlignment w:val="auto"/>
              <w:rPr>
                <w:rFonts w:ascii="Arial" w:hAnsi="Arial" w:cs="Arial"/>
                <w:b/>
                <w:color w:val="FF66CC"/>
              </w:rPr>
            </w:pPr>
            <w:r w:rsidRPr="00147A03">
              <w:rPr>
                <w:rFonts w:ascii="Arial" w:hAnsi="Arial" w:cs="Arial"/>
                <w:lang w:val="en-CA" w:eastAsia="en-CA"/>
              </w:rPr>
              <w:t xml:space="preserve">I created an </w:t>
            </w:r>
            <w:r w:rsidRPr="00147A03">
              <w:rPr>
                <w:rFonts w:ascii="Arial" w:hAnsi="Arial" w:cs="Arial"/>
                <w:i/>
                <w:lang w:val="en-CA" w:eastAsia="en-CA"/>
              </w:rPr>
              <w:t>indistinct or inconsistent</w:t>
            </w:r>
            <w:r w:rsidRPr="00147A03">
              <w:rPr>
                <w:rFonts w:ascii="Arial" w:hAnsi="Arial" w:cs="Arial"/>
                <w:lang w:val="en-CA" w:eastAsia="en-CA"/>
              </w:rPr>
              <w:t xml:space="preserve"> presentation. </w:t>
            </w:r>
          </w:p>
        </w:tc>
      </w:tr>
      <w:tr w:rsidR="00A55EDF" w:rsidRPr="00147A03" w:rsidTr="00312F65">
        <w:tc>
          <w:tcPr>
            <w:tcW w:w="1809" w:type="dxa"/>
            <w:shd w:val="clear" w:color="auto" w:fill="DCFAFC"/>
          </w:tcPr>
          <w:p w:rsidR="00A55EDF" w:rsidRPr="00147A03" w:rsidRDefault="00A55EDF" w:rsidP="00603C39">
            <w:pPr>
              <w:rPr>
                <w:rFonts w:ascii="Arial" w:hAnsi="Arial" w:cs="Arial"/>
                <w:color w:val="000000"/>
              </w:rPr>
            </w:pPr>
            <w:r w:rsidRPr="00147A03">
              <w:rPr>
                <w:rFonts w:ascii="Arial" w:hAnsi="Arial" w:cs="Arial"/>
                <w:b/>
                <w:color w:val="000000"/>
              </w:rPr>
              <w:t>Insufficient</w:t>
            </w:r>
          </w:p>
        </w:tc>
        <w:tc>
          <w:tcPr>
            <w:tcW w:w="7938" w:type="dxa"/>
            <w:gridSpan w:val="4"/>
            <w:shd w:val="clear" w:color="auto" w:fill="auto"/>
          </w:tcPr>
          <w:p w:rsidR="00A55EDF" w:rsidRPr="00147A03" w:rsidRDefault="00A55EDF" w:rsidP="00603C39">
            <w:pPr>
              <w:rPr>
                <w:rFonts w:ascii="Arial" w:hAnsi="Arial" w:cs="Arial"/>
                <w:color w:val="FF66CC"/>
              </w:rPr>
            </w:pPr>
            <w:r w:rsidRPr="00147A03">
              <w:rPr>
                <w:rFonts w:ascii="Arial" w:hAnsi="Arial" w:cs="Arial"/>
                <w:color w:val="000000"/>
              </w:rPr>
              <w:t xml:space="preserve">Your attempt to respond is </w:t>
            </w:r>
            <w:r w:rsidRPr="00147A03">
              <w:rPr>
                <w:rFonts w:ascii="Arial" w:hAnsi="Arial" w:cs="Arial"/>
                <w:i/>
                <w:color w:val="000000"/>
              </w:rPr>
              <w:t>insufficient</w:t>
            </w:r>
            <w:r w:rsidRPr="00147A03">
              <w:rPr>
                <w:rFonts w:ascii="Arial" w:hAnsi="Arial" w:cs="Arial"/>
                <w:color w:val="000000"/>
              </w:rPr>
              <w:t xml:space="preserve">.  </w:t>
            </w:r>
            <w:r w:rsidRPr="00147A03">
              <w:rPr>
                <w:rFonts w:ascii="Arial" w:hAnsi="Arial" w:cs="Arial"/>
                <w:b/>
                <w:color w:val="000000"/>
              </w:rPr>
              <w:t>Contact your teacher</w:t>
            </w:r>
            <w:r w:rsidRPr="00147A03">
              <w:rPr>
                <w:rFonts w:ascii="Arial" w:hAnsi="Arial" w:cs="Arial"/>
                <w:color w:val="000000"/>
              </w:rPr>
              <w:t xml:space="preserve"> to discuss suggestions for improvement.</w:t>
            </w:r>
          </w:p>
        </w:tc>
      </w:tr>
      <w:tr w:rsidR="00A55EDF" w:rsidRPr="00147A03" w:rsidTr="00312F65">
        <w:tc>
          <w:tcPr>
            <w:tcW w:w="1809" w:type="dxa"/>
            <w:shd w:val="clear" w:color="auto" w:fill="DCFAFC"/>
          </w:tcPr>
          <w:p w:rsidR="00A55EDF" w:rsidRPr="00147A03" w:rsidRDefault="00A55EDF" w:rsidP="00603C39">
            <w:pPr>
              <w:rPr>
                <w:rFonts w:ascii="Arial" w:hAnsi="Arial" w:cs="Arial"/>
                <w:color w:val="000000"/>
              </w:rPr>
            </w:pPr>
            <w:r w:rsidRPr="00147A03">
              <w:rPr>
                <w:rFonts w:ascii="Arial" w:hAnsi="Arial" w:cs="Arial"/>
                <w:b/>
                <w:color w:val="000000"/>
              </w:rPr>
              <w:t>Total:                  /10</w:t>
            </w:r>
          </w:p>
        </w:tc>
        <w:tc>
          <w:tcPr>
            <w:tcW w:w="1995" w:type="dxa"/>
            <w:shd w:val="clear" w:color="auto" w:fill="auto"/>
          </w:tcPr>
          <w:p w:rsidR="00A55EDF" w:rsidRPr="00147A03" w:rsidRDefault="00A55EDF" w:rsidP="00603C39">
            <w:pPr>
              <w:rPr>
                <w:rFonts w:ascii="Arial" w:hAnsi="Arial" w:cs="Arial"/>
                <w:b/>
                <w:color w:val="FF66CC"/>
              </w:rPr>
            </w:pPr>
          </w:p>
        </w:tc>
        <w:tc>
          <w:tcPr>
            <w:tcW w:w="1928" w:type="dxa"/>
            <w:shd w:val="clear" w:color="auto" w:fill="auto"/>
          </w:tcPr>
          <w:p w:rsidR="00A55EDF" w:rsidRPr="00147A03" w:rsidRDefault="00A55EDF" w:rsidP="00603C39">
            <w:pPr>
              <w:rPr>
                <w:rFonts w:ascii="Arial" w:hAnsi="Arial" w:cs="Arial"/>
                <w:b/>
                <w:color w:val="FF66CC"/>
              </w:rPr>
            </w:pPr>
          </w:p>
        </w:tc>
        <w:tc>
          <w:tcPr>
            <w:tcW w:w="2072" w:type="dxa"/>
            <w:shd w:val="clear" w:color="auto" w:fill="auto"/>
          </w:tcPr>
          <w:p w:rsidR="00A55EDF" w:rsidRPr="00147A03" w:rsidRDefault="00A55EDF" w:rsidP="00603C39">
            <w:pPr>
              <w:rPr>
                <w:rFonts w:ascii="Arial" w:hAnsi="Arial" w:cs="Arial"/>
                <w:b/>
                <w:color w:val="FF66CC"/>
              </w:rPr>
            </w:pPr>
          </w:p>
        </w:tc>
        <w:tc>
          <w:tcPr>
            <w:tcW w:w="1943" w:type="dxa"/>
            <w:shd w:val="clear" w:color="auto" w:fill="auto"/>
          </w:tcPr>
          <w:p w:rsidR="00A55EDF" w:rsidRPr="00147A03" w:rsidRDefault="00A55EDF" w:rsidP="00603C39">
            <w:pPr>
              <w:rPr>
                <w:rFonts w:ascii="Arial" w:hAnsi="Arial" w:cs="Arial"/>
                <w:b/>
                <w:color w:val="FF66CC"/>
              </w:rPr>
            </w:pPr>
          </w:p>
        </w:tc>
      </w:tr>
      <w:tr w:rsidR="00A55EDF" w:rsidRPr="00147A03" w:rsidTr="00312F65">
        <w:tc>
          <w:tcPr>
            <w:tcW w:w="1809" w:type="dxa"/>
            <w:vMerge w:val="restart"/>
            <w:shd w:val="clear" w:color="auto" w:fill="DCFAFC"/>
          </w:tcPr>
          <w:p w:rsidR="00A55EDF" w:rsidRPr="00147A03" w:rsidRDefault="00A55EDF" w:rsidP="00603C39">
            <w:pPr>
              <w:rPr>
                <w:rFonts w:ascii="Arial" w:hAnsi="Arial" w:cs="Arial"/>
                <w:color w:val="000000"/>
              </w:rPr>
            </w:pPr>
            <w:r w:rsidRPr="00147A03">
              <w:rPr>
                <w:rFonts w:ascii="Arial" w:hAnsi="Arial" w:cs="Arial"/>
                <w:b/>
                <w:color w:val="000000"/>
              </w:rPr>
              <w:t>Assessment</w:t>
            </w:r>
          </w:p>
        </w:tc>
        <w:tc>
          <w:tcPr>
            <w:tcW w:w="7938" w:type="dxa"/>
            <w:gridSpan w:val="4"/>
            <w:shd w:val="clear" w:color="auto" w:fill="auto"/>
          </w:tcPr>
          <w:p w:rsidR="00A55EDF" w:rsidRPr="00147A03" w:rsidRDefault="00A55EDF" w:rsidP="00603C39">
            <w:pPr>
              <w:rPr>
                <w:rFonts w:ascii="Arial" w:hAnsi="Arial" w:cs="Arial"/>
                <w:b/>
                <w:color w:val="000000"/>
              </w:rPr>
            </w:pPr>
            <w:r w:rsidRPr="00147A03">
              <w:rPr>
                <w:rFonts w:ascii="Arial" w:hAnsi="Arial" w:cs="Arial"/>
                <w:b/>
                <w:color w:val="000000"/>
              </w:rPr>
              <w:t>Areas of Strength</w:t>
            </w:r>
          </w:p>
          <w:p w:rsidR="00312F65" w:rsidRPr="00147A03" w:rsidRDefault="00312F65" w:rsidP="00312F65">
            <w:pPr>
              <w:pStyle w:val="Body"/>
              <w:spacing w:after="120"/>
              <w:ind w:left="720" w:hanging="720"/>
              <w:rPr>
                <w:rFonts w:cs="Arial"/>
                <w:b/>
                <w:color w:val="FF66CC"/>
                <w:sz w:val="20"/>
              </w:rPr>
            </w:pPr>
            <w:r w:rsidRPr="00147A03">
              <w:rPr>
                <w:rFonts w:cs="Arial"/>
                <w:color w:val="FF0000"/>
                <w:sz w:val="20"/>
                <w:lang w:val="en-CA"/>
              </w:rPr>
              <w:t>(  )</w:t>
            </w:r>
          </w:p>
        </w:tc>
      </w:tr>
      <w:tr w:rsidR="00A55EDF" w:rsidRPr="00147A03" w:rsidTr="00312F65">
        <w:tc>
          <w:tcPr>
            <w:tcW w:w="1809" w:type="dxa"/>
            <w:vMerge/>
            <w:shd w:val="clear" w:color="auto" w:fill="DCFAFC"/>
          </w:tcPr>
          <w:p w:rsidR="00A55EDF" w:rsidRPr="00147A03" w:rsidRDefault="00A55EDF" w:rsidP="00603C39">
            <w:pPr>
              <w:rPr>
                <w:rFonts w:ascii="Arial" w:hAnsi="Arial" w:cs="Arial"/>
                <w:color w:val="000000"/>
                <w:sz w:val="32"/>
                <w:szCs w:val="32"/>
              </w:rPr>
            </w:pPr>
          </w:p>
        </w:tc>
        <w:tc>
          <w:tcPr>
            <w:tcW w:w="7938" w:type="dxa"/>
            <w:gridSpan w:val="4"/>
            <w:shd w:val="clear" w:color="auto" w:fill="auto"/>
          </w:tcPr>
          <w:p w:rsidR="00A55EDF" w:rsidRPr="00147A03" w:rsidRDefault="00A55EDF" w:rsidP="00603C39">
            <w:pPr>
              <w:rPr>
                <w:rFonts w:ascii="Arial" w:hAnsi="Arial" w:cs="Arial"/>
                <w:b/>
                <w:color w:val="000000"/>
              </w:rPr>
            </w:pPr>
            <w:r w:rsidRPr="00147A03">
              <w:rPr>
                <w:rFonts w:ascii="Arial" w:hAnsi="Arial" w:cs="Arial"/>
                <w:b/>
                <w:color w:val="000000"/>
              </w:rPr>
              <w:t>Might I suggest…</w:t>
            </w:r>
          </w:p>
          <w:p w:rsidR="00312F65" w:rsidRPr="00147A03" w:rsidRDefault="00312F65" w:rsidP="00312F65">
            <w:pPr>
              <w:pStyle w:val="Body"/>
              <w:spacing w:after="120"/>
              <w:ind w:left="720" w:hanging="720"/>
              <w:rPr>
                <w:rFonts w:cs="Arial"/>
                <w:b/>
                <w:sz w:val="20"/>
              </w:rPr>
            </w:pPr>
            <w:r w:rsidRPr="00147A03">
              <w:rPr>
                <w:rFonts w:cs="Arial"/>
                <w:color w:val="FF0000"/>
                <w:sz w:val="20"/>
                <w:lang w:val="en-CA"/>
              </w:rPr>
              <w:t>(  )</w:t>
            </w:r>
          </w:p>
        </w:tc>
      </w:tr>
    </w:tbl>
    <w:p w:rsidR="00A55EDF" w:rsidRPr="00147A03" w:rsidRDefault="00A55EDF" w:rsidP="00A55EDF">
      <w:pPr>
        <w:rPr>
          <w:rFonts w:ascii="Arial" w:hAnsi="Arial" w:cs="Arial"/>
        </w:rPr>
      </w:pPr>
    </w:p>
    <w:p w:rsidR="00A55EDF" w:rsidRPr="00147A03" w:rsidRDefault="00645FB0"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color w:val="FF0000"/>
          <w:szCs w:val="24"/>
        </w:rPr>
      </w:pPr>
      <w:r>
        <w:rPr>
          <w:rFonts w:cs="Arial"/>
          <w:b/>
          <w:color w:val="FF0000"/>
          <w:szCs w:val="24"/>
        </w:rPr>
        <w:br/>
      </w:r>
      <w:bookmarkStart w:id="0" w:name="_GoBack"/>
      <w:bookmarkEnd w:id="0"/>
      <w:r w:rsidR="00A55EDF" w:rsidRPr="00147A03">
        <w:rPr>
          <w:rFonts w:cs="Arial"/>
          <w:b/>
          <w:color w:val="FF0000"/>
          <w:szCs w:val="24"/>
        </w:rPr>
        <w:t xml:space="preserve">Total </w:t>
      </w:r>
      <w:r w:rsidR="00312F65" w:rsidRPr="00147A03">
        <w:rPr>
          <w:rFonts w:cs="Arial"/>
          <w:b/>
          <w:color w:val="FF0000"/>
          <w:szCs w:val="24"/>
        </w:rPr>
        <w:t xml:space="preserve">Marks </w:t>
      </w:r>
      <w:r w:rsidR="00A55EDF" w:rsidRPr="00147A03">
        <w:rPr>
          <w:rFonts w:cs="Arial"/>
          <w:b/>
          <w:color w:val="FF0000"/>
          <w:szCs w:val="24"/>
        </w:rPr>
        <w:t>for Section 2:  / 10</w:t>
      </w:r>
    </w:p>
    <w:p w:rsidR="00312F65" w:rsidRPr="00147A03" w:rsidRDefault="00312F65" w:rsidP="00312F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szCs w:val="24"/>
        </w:rPr>
      </w:pPr>
      <w:r w:rsidRPr="00147A03">
        <w:rPr>
          <w:rFonts w:cs="Arial"/>
          <w:b/>
          <w:szCs w:val="24"/>
        </w:rPr>
        <w:br/>
        <w:t>Student Comments:</w:t>
      </w:r>
    </w:p>
    <w:p w:rsidR="00312F65" w:rsidRPr="00147A03" w:rsidRDefault="00312F65" w:rsidP="00312F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color w:val="0000FF"/>
          <w:szCs w:val="24"/>
        </w:rPr>
      </w:pPr>
      <w:r w:rsidRPr="00147A03">
        <w:rPr>
          <w:rFonts w:cs="Arial"/>
          <w:szCs w:val="24"/>
        </w:rPr>
        <w:t xml:space="preserve"> </w:t>
      </w:r>
      <w:r w:rsidRPr="00147A03">
        <w:rPr>
          <w:rFonts w:cs="Arial"/>
          <w:color w:val="0000FF"/>
          <w:szCs w:val="24"/>
        </w:rPr>
        <w:t>(  )</w:t>
      </w:r>
    </w:p>
    <w:p w:rsidR="00312F65" w:rsidRPr="00147A03" w:rsidRDefault="00312F65" w:rsidP="00312F65">
      <w:pPr>
        <w:numPr>
          <w:ilvl w:val="0"/>
          <w:numId w:val="31"/>
        </w:numPr>
        <w:overflowPunct/>
        <w:autoSpaceDE/>
        <w:autoSpaceDN/>
        <w:adjustRightInd/>
        <w:ind w:right="-291"/>
        <w:textAlignment w:val="auto"/>
        <w:rPr>
          <w:rFonts w:ascii="Arial" w:hAnsi="Arial" w:cs="Arial"/>
          <w:color w:val="000000"/>
          <w:sz w:val="24"/>
          <w:szCs w:val="24"/>
        </w:rPr>
      </w:pPr>
      <w:r w:rsidRPr="00147A03">
        <w:rPr>
          <w:rFonts w:ascii="Arial" w:hAnsi="Arial" w:cs="Arial"/>
          <w:b/>
          <w:color w:val="244061"/>
          <w:sz w:val="24"/>
          <w:szCs w:val="24"/>
        </w:rPr>
        <w:t xml:space="preserve">Be sure to save your file to your folder before submitting it to the LA8 Assignment 4-6 Submission page: </w:t>
      </w:r>
      <w:r w:rsidRPr="00147A03">
        <w:rPr>
          <w:rFonts w:ascii="Arial" w:hAnsi="Arial" w:cs="Arial"/>
          <w:color w:val="365F91"/>
          <w:sz w:val="24"/>
          <w:szCs w:val="24"/>
        </w:rPr>
        <w:t xml:space="preserve"> </w:t>
      </w:r>
      <w:r w:rsidRPr="00147A03">
        <w:rPr>
          <w:rFonts w:ascii="Arial" w:hAnsi="Arial" w:cs="Arial"/>
          <w:color w:val="000000"/>
          <w:sz w:val="24"/>
          <w:szCs w:val="24"/>
        </w:rPr>
        <w:t>(</w:t>
      </w:r>
      <w:r w:rsidRPr="00147A03">
        <w:rPr>
          <w:rFonts w:ascii="Arial" w:hAnsi="Arial" w:cs="Arial"/>
          <w:color w:val="000000"/>
          <w:sz w:val="24"/>
          <w:szCs w:val="24"/>
          <w:highlight w:val="yellow"/>
        </w:rPr>
        <w:t>YOURNAME)la8-4-6</w:t>
      </w:r>
    </w:p>
    <w:p w:rsidR="00312F65" w:rsidRPr="00147A03" w:rsidRDefault="00312F65" w:rsidP="00312F65">
      <w:pPr>
        <w:numPr>
          <w:ilvl w:val="0"/>
          <w:numId w:val="31"/>
        </w:numPr>
        <w:overflowPunct/>
        <w:autoSpaceDE/>
        <w:autoSpaceDN/>
        <w:adjustRightInd/>
        <w:spacing w:after="120"/>
        <w:textAlignment w:val="auto"/>
        <w:rPr>
          <w:rFonts w:ascii="Arial" w:hAnsi="Arial" w:cs="Arial"/>
          <w:color w:val="000000"/>
          <w:sz w:val="24"/>
          <w:szCs w:val="24"/>
        </w:rPr>
      </w:pPr>
      <w:r w:rsidRPr="00147A03">
        <w:rPr>
          <w:rStyle w:val="bodytext1"/>
          <w:rFonts w:ascii="Arial" w:hAnsi="Arial" w:cs="Arial"/>
          <w:b/>
          <w:color w:val="17365D"/>
          <w:sz w:val="24"/>
          <w:szCs w:val="24"/>
        </w:rPr>
        <w:t xml:space="preserve">Check the Submission page again in two or three days to retrieve your marked assignment and review the feedback from your teacher.  </w:t>
      </w:r>
      <w:r w:rsidRPr="00147A03">
        <w:rPr>
          <w:rFonts w:ascii="Arial" w:hAnsi="Arial" w:cs="Arial"/>
          <w:bCs/>
          <w:sz w:val="24"/>
          <w:szCs w:val="24"/>
        </w:rPr>
        <w:t xml:space="preserve">  </w:t>
      </w:r>
    </w:p>
    <w:p w:rsidR="00A55EDF" w:rsidRPr="00147A03" w:rsidRDefault="00A55EDF" w:rsidP="00A55EDF">
      <w:pPr>
        <w:pStyle w:val="Body"/>
        <w:spacing w:after="120"/>
        <w:rPr>
          <w:rFonts w:cs="Arial"/>
          <w:szCs w:val="24"/>
          <w:lang w:val="en-CA"/>
        </w:rPr>
      </w:pPr>
      <w:r w:rsidRPr="00147A03">
        <w:rPr>
          <w:rFonts w:cs="Arial"/>
          <w:szCs w:val="24"/>
          <w:u w:val="single"/>
          <w:lang w:val="en-CA"/>
        </w:rPr>
        <w:t>______________________________________________________________________</w:t>
      </w:r>
    </w:p>
    <w:p w:rsidR="00A55EDF" w:rsidRPr="00147A03" w:rsidRDefault="00147A03" w:rsidP="00A55EDF">
      <w:pPr>
        <w:pStyle w:val="Body"/>
        <w:spacing w:after="120"/>
        <w:rPr>
          <w:rFonts w:cs="Arial"/>
          <w:b/>
          <w:color w:val="FF0000"/>
          <w:szCs w:val="24"/>
          <w:lang w:val="en-CA"/>
        </w:rPr>
      </w:pPr>
      <w:r>
        <w:rPr>
          <w:rFonts w:cs="Arial"/>
          <w:b/>
          <w:color w:val="FF0000"/>
          <w:szCs w:val="24"/>
          <w:lang w:val="en-CA"/>
        </w:rPr>
        <w:br/>
      </w:r>
      <w:r w:rsidR="00A55EDF" w:rsidRPr="00147A03">
        <w:rPr>
          <w:rFonts w:cs="Arial"/>
          <w:b/>
          <w:color w:val="FF0000"/>
          <w:szCs w:val="24"/>
          <w:lang w:val="en-CA"/>
        </w:rPr>
        <w:t>Assignment Total:  (   / 25) = Percent:  (  %)</w:t>
      </w:r>
    </w:p>
    <w:p w:rsidR="00A55EDF" w:rsidRPr="00147A03" w:rsidRDefault="00645FB0" w:rsidP="00A55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szCs w:val="24"/>
        </w:rPr>
      </w:pPr>
      <w:r>
        <w:rPr>
          <w:rFonts w:cs="Arial"/>
          <w:b/>
          <w:szCs w:val="24"/>
        </w:rPr>
        <w:br/>
      </w:r>
      <w:r w:rsidR="00A55EDF" w:rsidRPr="00147A03">
        <w:rPr>
          <w:rFonts w:cs="Arial"/>
          <w:b/>
          <w:szCs w:val="24"/>
        </w:rPr>
        <w:t>Teacher Comments:</w:t>
      </w:r>
    </w:p>
    <w:p w:rsidR="0025475E" w:rsidRPr="00147A03" w:rsidRDefault="00A55EDF" w:rsidP="00312F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rPr>
      </w:pPr>
      <w:r w:rsidRPr="00147A03">
        <w:rPr>
          <w:rFonts w:cs="Arial"/>
          <w:szCs w:val="24"/>
        </w:rPr>
        <w:t xml:space="preserve"> </w:t>
      </w:r>
      <w:r w:rsidRPr="00147A03">
        <w:rPr>
          <w:rFonts w:cs="Arial"/>
          <w:color w:val="0000FF"/>
          <w:szCs w:val="24"/>
        </w:rPr>
        <w:t>(  )</w:t>
      </w:r>
    </w:p>
    <w:sectPr w:rsidR="0025475E" w:rsidRPr="00147A03" w:rsidSect="00BE39C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D2B" w:rsidRDefault="004F1D2B">
      <w:r>
        <w:separator/>
      </w:r>
    </w:p>
  </w:endnote>
  <w:endnote w:type="continuationSeparator" w:id="0">
    <w:p w:rsidR="004F1D2B" w:rsidRDefault="004F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Verdana">
    <w:altName w:val="Sans Serif"/>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74" w:rsidRPr="00B04820" w:rsidRDefault="00194E99">
    <w:pPr>
      <w:pStyle w:val="Footer"/>
      <w:jc w:val="right"/>
      <w:rPr>
        <w:rFonts w:ascii="Calibri" w:hAnsi="Calibri"/>
        <w:i w:val="0"/>
      </w:rPr>
    </w:pPr>
    <w:r w:rsidRPr="00B04820">
      <w:rPr>
        <w:rFonts w:ascii="Calibri" w:hAnsi="Calibri"/>
        <w:i w:val="0"/>
      </w:rPr>
      <w:fldChar w:fldCharType="begin"/>
    </w:r>
    <w:r w:rsidR="00960174" w:rsidRPr="00B04820">
      <w:rPr>
        <w:rFonts w:ascii="Calibri" w:hAnsi="Calibri"/>
        <w:i w:val="0"/>
      </w:rPr>
      <w:instrText xml:space="preserve"> PAGE   \* MERGEFORMAT </w:instrText>
    </w:r>
    <w:r w:rsidRPr="00B04820">
      <w:rPr>
        <w:rFonts w:ascii="Calibri" w:hAnsi="Calibri"/>
        <w:i w:val="0"/>
      </w:rPr>
      <w:fldChar w:fldCharType="separate"/>
    </w:r>
    <w:r w:rsidR="00645FB0">
      <w:rPr>
        <w:rFonts w:ascii="Calibri" w:hAnsi="Calibri"/>
        <w:i w:val="0"/>
        <w:noProof/>
      </w:rPr>
      <w:t>2</w:t>
    </w:r>
    <w:r w:rsidRPr="00B04820">
      <w:rPr>
        <w:rFonts w:ascii="Calibri" w:hAnsi="Calibri"/>
        <w:i w:val="0"/>
      </w:rPr>
      <w:fldChar w:fldCharType="end"/>
    </w:r>
  </w:p>
  <w:p w:rsidR="00CD0039" w:rsidRDefault="00CD00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71" w:rsidRPr="00B04820" w:rsidRDefault="00194E99">
    <w:pPr>
      <w:pStyle w:val="Footer"/>
      <w:jc w:val="right"/>
      <w:rPr>
        <w:rFonts w:ascii="Calibri" w:hAnsi="Calibri"/>
        <w:i w:val="0"/>
      </w:rPr>
    </w:pPr>
    <w:r w:rsidRPr="00B04820">
      <w:rPr>
        <w:rFonts w:ascii="Calibri" w:hAnsi="Calibri"/>
        <w:i w:val="0"/>
      </w:rPr>
      <w:fldChar w:fldCharType="begin"/>
    </w:r>
    <w:r w:rsidR="000D1071" w:rsidRPr="00B04820">
      <w:rPr>
        <w:rFonts w:ascii="Calibri" w:hAnsi="Calibri"/>
        <w:i w:val="0"/>
      </w:rPr>
      <w:instrText xml:space="preserve"> PAGE   \* MERGEFORMAT </w:instrText>
    </w:r>
    <w:r w:rsidRPr="00B04820">
      <w:rPr>
        <w:rFonts w:ascii="Calibri" w:hAnsi="Calibri"/>
        <w:i w:val="0"/>
      </w:rPr>
      <w:fldChar w:fldCharType="separate"/>
    </w:r>
    <w:r w:rsidR="00645FB0">
      <w:rPr>
        <w:rFonts w:ascii="Calibri" w:hAnsi="Calibri"/>
        <w:i w:val="0"/>
        <w:noProof/>
      </w:rPr>
      <w:t>3</w:t>
    </w:r>
    <w:r w:rsidRPr="00B04820">
      <w:rPr>
        <w:rFonts w:ascii="Calibri" w:hAnsi="Calibri"/>
        <w:i w:val="0"/>
      </w:rPr>
      <w:fldChar w:fldCharType="end"/>
    </w:r>
  </w:p>
  <w:p w:rsidR="00CD0039" w:rsidRDefault="00CD00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39" w:rsidRDefault="00CD0039">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D2B" w:rsidRDefault="004F1D2B">
      <w:r>
        <w:separator/>
      </w:r>
    </w:p>
  </w:footnote>
  <w:footnote w:type="continuationSeparator" w:id="0">
    <w:p w:rsidR="004F1D2B" w:rsidRDefault="004F1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39" w:rsidRDefault="00CD0039">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39" w:rsidRDefault="00CD0039">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39" w:rsidRDefault="00CD0039">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2E17F2"/>
    <w:lvl w:ilvl="0">
      <w:numFmt w:val="decimal"/>
      <w:lvlText w:val="*"/>
      <w:lvlJc w:val="left"/>
    </w:lvl>
  </w:abstractNum>
  <w:abstractNum w:abstractNumId="1">
    <w:nsid w:val="087229CC"/>
    <w:multiLevelType w:val="multilevel"/>
    <w:tmpl w:val="6D1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F7DF8"/>
    <w:multiLevelType w:val="multilevel"/>
    <w:tmpl w:val="B3D4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766D4"/>
    <w:multiLevelType w:val="singleLevel"/>
    <w:tmpl w:val="BA447558"/>
    <w:lvl w:ilvl="0">
      <w:start w:val="1"/>
      <w:numFmt w:val="decimal"/>
      <w:lvlText w:val="%1."/>
      <w:legacy w:legacy="1" w:legacySpace="0" w:legacyIndent="0"/>
      <w:lvlJc w:val="left"/>
      <w:pPr>
        <w:ind w:left="100" w:firstLine="0"/>
      </w:pPr>
      <w:rPr>
        <w:rFonts w:ascii="Arial" w:hAnsi="Arial" w:hint="default"/>
        <w:sz w:val="28"/>
      </w:rPr>
    </w:lvl>
  </w:abstractNum>
  <w:abstractNum w:abstractNumId="4">
    <w:nsid w:val="1371047B"/>
    <w:multiLevelType w:val="hybridMultilevel"/>
    <w:tmpl w:val="CE983428"/>
    <w:lvl w:ilvl="0" w:tplc="D7F2EEB2">
      <w:start w:val="6"/>
      <w:numFmt w:val="decimal"/>
      <w:lvlText w:val="%1."/>
      <w:lvlJc w:val="left"/>
      <w:pPr>
        <w:ind w:left="502" w:hanging="360"/>
      </w:pPr>
      <w:rPr>
        <w:rFonts w:ascii="Arial" w:hAnsi="Arial" w:hint="default"/>
        <w:color w:val="000000"/>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5">
    <w:nsid w:val="28F87B89"/>
    <w:multiLevelType w:val="multilevel"/>
    <w:tmpl w:val="F0E2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43780"/>
    <w:multiLevelType w:val="multilevel"/>
    <w:tmpl w:val="D3B4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E59FD"/>
    <w:multiLevelType w:val="singleLevel"/>
    <w:tmpl w:val="BA447558"/>
    <w:lvl w:ilvl="0">
      <w:start w:val="1"/>
      <w:numFmt w:val="decimal"/>
      <w:lvlText w:val="%1."/>
      <w:legacy w:legacy="1" w:legacySpace="0" w:legacyIndent="0"/>
      <w:lvlJc w:val="left"/>
      <w:pPr>
        <w:ind w:left="100" w:firstLine="0"/>
      </w:pPr>
      <w:rPr>
        <w:rFonts w:ascii="Arial" w:hAnsi="Arial" w:hint="default"/>
        <w:sz w:val="28"/>
      </w:rPr>
    </w:lvl>
  </w:abstractNum>
  <w:abstractNum w:abstractNumId="8">
    <w:nsid w:val="2B1B7331"/>
    <w:multiLevelType w:val="multilevel"/>
    <w:tmpl w:val="0570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8768E"/>
    <w:multiLevelType w:val="hybridMultilevel"/>
    <w:tmpl w:val="D2523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7A200B"/>
    <w:multiLevelType w:val="multilevel"/>
    <w:tmpl w:val="958212C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726EB"/>
    <w:multiLevelType w:val="multilevel"/>
    <w:tmpl w:val="85EA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2A3288"/>
    <w:multiLevelType w:val="multilevel"/>
    <w:tmpl w:val="3AB45D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C0C94"/>
    <w:multiLevelType w:val="multilevel"/>
    <w:tmpl w:val="598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C3677"/>
    <w:multiLevelType w:val="hybridMultilevel"/>
    <w:tmpl w:val="BBF89BCE"/>
    <w:lvl w:ilvl="0" w:tplc="17DA7350">
      <w:start w:val="1"/>
      <w:numFmt w:val="decimal"/>
      <w:lvlText w:val="%1."/>
      <w:lvlJc w:val="left"/>
      <w:pPr>
        <w:ind w:left="720" w:hanging="360"/>
      </w:pPr>
      <w:rPr>
        <w:rFonts w:hint="default"/>
        <w:color w:val="000000"/>
      </w:rPr>
    </w:lvl>
    <w:lvl w:ilvl="1" w:tplc="98AC8FFC">
      <w:start w:val="1"/>
      <w:numFmt w:val="lowerLetter"/>
      <w:lvlText w:val="%2."/>
      <w:lvlJc w:val="left"/>
      <w:pPr>
        <w:ind w:left="1440" w:hanging="360"/>
      </w:pPr>
      <w:rPr>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26B4141"/>
    <w:multiLevelType w:val="hybridMultilevel"/>
    <w:tmpl w:val="9D60DF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D6F63AF"/>
    <w:multiLevelType w:val="multilevel"/>
    <w:tmpl w:val="FBC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B6531"/>
    <w:multiLevelType w:val="multilevel"/>
    <w:tmpl w:val="55CCC7A0"/>
    <w:lvl w:ilvl="0">
      <w:start w:val="1"/>
      <w:numFmt w:val="decimal"/>
      <w:lvlText w:val="%1."/>
      <w:legacy w:legacy="1" w:legacySpace="0" w:legacyIndent="0"/>
      <w:lvlJc w:val="left"/>
      <w:pPr>
        <w:ind w:left="142" w:firstLine="0"/>
      </w:pPr>
      <w:rPr>
        <w:rFonts w:ascii="Calibri" w:hAnsi="Calibri" w:hint="default"/>
        <w:b w:val="0"/>
        <w:color w:val="000000"/>
        <w:sz w:val="24"/>
      </w:rPr>
    </w:lvl>
    <w:lvl w:ilvl="1">
      <w:start w:val="1"/>
      <w:numFmt w:val="upperLetter"/>
      <w:lvlText w:val="%2."/>
      <w:lvlJc w:val="left"/>
      <w:pPr>
        <w:ind w:left="1222" w:hanging="360"/>
      </w:pPr>
      <w:rPr>
        <w:rFonts w:hint="default"/>
        <w:color w:val="000000"/>
      </w:r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8">
    <w:nsid w:val="56A8301A"/>
    <w:multiLevelType w:val="multilevel"/>
    <w:tmpl w:val="4C08409C"/>
    <w:lvl w:ilvl="0">
      <w:start w:val="1"/>
      <w:numFmt w:val="decimal"/>
      <w:lvlText w:val="%1."/>
      <w:legacy w:legacy="1" w:legacySpace="0" w:legacyIndent="0"/>
      <w:lvlJc w:val="left"/>
      <w:pPr>
        <w:ind w:left="100" w:firstLine="0"/>
      </w:pPr>
      <w:rPr>
        <w:rFonts w:ascii="Arial" w:hAnsi="Arial" w:hint="default"/>
        <w:sz w:val="24"/>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9">
    <w:nsid w:val="578D75F6"/>
    <w:multiLevelType w:val="hybridMultilevel"/>
    <w:tmpl w:val="8D3E1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B504EA6"/>
    <w:multiLevelType w:val="multilevel"/>
    <w:tmpl w:val="DA74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0F08E4"/>
    <w:multiLevelType w:val="multilevel"/>
    <w:tmpl w:val="9092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E76731"/>
    <w:multiLevelType w:val="hybridMultilevel"/>
    <w:tmpl w:val="CE78459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1F10946"/>
    <w:multiLevelType w:val="multilevel"/>
    <w:tmpl w:val="0B84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1C438F"/>
    <w:multiLevelType w:val="multilevel"/>
    <w:tmpl w:val="0D4E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564993"/>
    <w:multiLevelType w:val="multilevel"/>
    <w:tmpl w:val="A6A4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802761"/>
    <w:multiLevelType w:val="multilevel"/>
    <w:tmpl w:val="F418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BB0810"/>
    <w:multiLevelType w:val="hybridMultilevel"/>
    <w:tmpl w:val="EBAE2A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7"/>
  </w:num>
  <w:num w:numId="3">
    <w:abstractNumId w:val="7"/>
  </w:num>
  <w:num w:numId="4">
    <w:abstractNumId w:val="3"/>
  </w:num>
  <w:num w:numId="5">
    <w:abstractNumId w:val="0"/>
  </w:num>
  <w:num w:numId="6">
    <w:abstractNumId w:val="0"/>
  </w:num>
  <w:num w:numId="7">
    <w:abstractNumId w:val="4"/>
  </w:num>
  <w:num w:numId="8">
    <w:abstractNumId w:val="18"/>
  </w:num>
  <w:num w:numId="9">
    <w:abstractNumId w:val="23"/>
  </w:num>
  <w:num w:numId="10">
    <w:abstractNumId w:val="19"/>
  </w:num>
  <w:num w:numId="11">
    <w:abstractNumId w:val="27"/>
  </w:num>
  <w:num w:numId="12">
    <w:abstractNumId w:val="20"/>
  </w:num>
  <w:num w:numId="13">
    <w:abstractNumId w:val="12"/>
  </w:num>
  <w:num w:numId="14">
    <w:abstractNumId w:val="13"/>
  </w:num>
  <w:num w:numId="15">
    <w:abstractNumId w:val="11"/>
  </w:num>
  <w:num w:numId="16">
    <w:abstractNumId w:val="1"/>
  </w:num>
  <w:num w:numId="17">
    <w:abstractNumId w:val="21"/>
  </w:num>
  <w:num w:numId="18">
    <w:abstractNumId w:val="26"/>
  </w:num>
  <w:num w:numId="19">
    <w:abstractNumId w:val="5"/>
  </w:num>
  <w:num w:numId="20">
    <w:abstractNumId w:val="24"/>
  </w:num>
  <w:num w:numId="21">
    <w:abstractNumId w:val="16"/>
  </w:num>
  <w:num w:numId="22">
    <w:abstractNumId w:val="6"/>
  </w:num>
  <w:num w:numId="23">
    <w:abstractNumId w:val="25"/>
  </w:num>
  <w:num w:numId="24">
    <w:abstractNumId w:val="2"/>
  </w:num>
  <w:num w:numId="25">
    <w:abstractNumId w:val="10"/>
  </w:num>
  <w:num w:numId="26">
    <w:abstractNumId w:val="8"/>
  </w:num>
  <w:num w:numId="27">
    <w:abstractNumId w:val="15"/>
  </w:num>
  <w:num w:numId="28">
    <w:abstractNumId w:val="9"/>
  </w:num>
  <w:num w:numId="29">
    <w:abstractNumId w:val="28"/>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CC"/>
    <w:rsid w:val="00012DD8"/>
    <w:rsid w:val="00014C5B"/>
    <w:rsid w:val="00026503"/>
    <w:rsid w:val="00027B0F"/>
    <w:rsid w:val="00045534"/>
    <w:rsid w:val="0005211D"/>
    <w:rsid w:val="000610CC"/>
    <w:rsid w:val="000A3680"/>
    <w:rsid w:val="000C51E1"/>
    <w:rsid w:val="000D1071"/>
    <w:rsid w:val="000F0ACC"/>
    <w:rsid w:val="00105B74"/>
    <w:rsid w:val="001141D1"/>
    <w:rsid w:val="00121A26"/>
    <w:rsid w:val="00126D2A"/>
    <w:rsid w:val="001377CA"/>
    <w:rsid w:val="00147A03"/>
    <w:rsid w:val="0015297F"/>
    <w:rsid w:val="00152C78"/>
    <w:rsid w:val="00171456"/>
    <w:rsid w:val="00186C3F"/>
    <w:rsid w:val="00194E99"/>
    <w:rsid w:val="001A490D"/>
    <w:rsid w:val="0021573A"/>
    <w:rsid w:val="00243A9E"/>
    <w:rsid w:val="0025475E"/>
    <w:rsid w:val="002627E9"/>
    <w:rsid w:val="00287F5E"/>
    <w:rsid w:val="002B59FD"/>
    <w:rsid w:val="002B5E66"/>
    <w:rsid w:val="002F46B2"/>
    <w:rsid w:val="00312F65"/>
    <w:rsid w:val="00330B6F"/>
    <w:rsid w:val="00343043"/>
    <w:rsid w:val="00350160"/>
    <w:rsid w:val="00362219"/>
    <w:rsid w:val="00371517"/>
    <w:rsid w:val="003A14D1"/>
    <w:rsid w:val="003B3611"/>
    <w:rsid w:val="003C0C95"/>
    <w:rsid w:val="003F4590"/>
    <w:rsid w:val="004050A9"/>
    <w:rsid w:val="0043717A"/>
    <w:rsid w:val="0044180B"/>
    <w:rsid w:val="00450604"/>
    <w:rsid w:val="00465BFA"/>
    <w:rsid w:val="0046794E"/>
    <w:rsid w:val="00482A34"/>
    <w:rsid w:val="004946CC"/>
    <w:rsid w:val="00496FD3"/>
    <w:rsid w:val="004D7F72"/>
    <w:rsid w:val="004F1D2B"/>
    <w:rsid w:val="00506ECA"/>
    <w:rsid w:val="00524F97"/>
    <w:rsid w:val="005304EA"/>
    <w:rsid w:val="005329AB"/>
    <w:rsid w:val="00563BB4"/>
    <w:rsid w:val="005963B8"/>
    <w:rsid w:val="005A4D9A"/>
    <w:rsid w:val="005D1162"/>
    <w:rsid w:val="0060475B"/>
    <w:rsid w:val="0062170B"/>
    <w:rsid w:val="006265E3"/>
    <w:rsid w:val="00644D0B"/>
    <w:rsid w:val="00645FB0"/>
    <w:rsid w:val="0069234A"/>
    <w:rsid w:val="006B3869"/>
    <w:rsid w:val="006B4F00"/>
    <w:rsid w:val="00715FCC"/>
    <w:rsid w:val="007807BB"/>
    <w:rsid w:val="00787348"/>
    <w:rsid w:val="007C628A"/>
    <w:rsid w:val="007F2B42"/>
    <w:rsid w:val="00800C63"/>
    <w:rsid w:val="00844FC8"/>
    <w:rsid w:val="0085626F"/>
    <w:rsid w:val="00864283"/>
    <w:rsid w:val="00897BB8"/>
    <w:rsid w:val="008A29CA"/>
    <w:rsid w:val="00900C89"/>
    <w:rsid w:val="0091082C"/>
    <w:rsid w:val="00952869"/>
    <w:rsid w:val="00960174"/>
    <w:rsid w:val="00974254"/>
    <w:rsid w:val="0097458D"/>
    <w:rsid w:val="00985541"/>
    <w:rsid w:val="00990A88"/>
    <w:rsid w:val="009A16A7"/>
    <w:rsid w:val="009A6F0A"/>
    <w:rsid w:val="009C554E"/>
    <w:rsid w:val="009F319E"/>
    <w:rsid w:val="009F7270"/>
    <w:rsid w:val="00A37006"/>
    <w:rsid w:val="00A45EA6"/>
    <w:rsid w:val="00A5082E"/>
    <w:rsid w:val="00A55EDF"/>
    <w:rsid w:val="00A72214"/>
    <w:rsid w:val="00A864E9"/>
    <w:rsid w:val="00AA15C7"/>
    <w:rsid w:val="00AD1899"/>
    <w:rsid w:val="00AE2D01"/>
    <w:rsid w:val="00AF1840"/>
    <w:rsid w:val="00B04820"/>
    <w:rsid w:val="00B40EDE"/>
    <w:rsid w:val="00B81C32"/>
    <w:rsid w:val="00BD2590"/>
    <w:rsid w:val="00BD734C"/>
    <w:rsid w:val="00BE39CE"/>
    <w:rsid w:val="00BF62EC"/>
    <w:rsid w:val="00C15E04"/>
    <w:rsid w:val="00C212B0"/>
    <w:rsid w:val="00C22D60"/>
    <w:rsid w:val="00C266A5"/>
    <w:rsid w:val="00C52367"/>
    <w:rsid w:val="00CB2189"/>
    <w:rsid w:val="00CC66D4"/>
    <w:rsid w:val="00CD0039"/>
    <w:rsid w:val="00D41620"/>
    <w:rsid w:val="00D4662F"/>
    <w:rsid w:val="00D77DF1"/>
    <w:rsid w:val="00D86974"/>
    <w:rsid w:val="00D91B86"/>
    <w:rsid w:val="00E00310"/>
    <w:rsid w:val="00E65D0B"/>
    <w:rsid w:val="00E90427"/>
    <w:rsid w:val="00E91671"/>
    <w:rsid w:val="00EA70A5"/>
    <w:rsid w:val="00EE0564"/>
    <w:rsid w:val="00EE3465"/>
    <w:rsid w:val="00EF449B"/>
    <w:rsid w:val="00F50C66"/>
    <w:rsid w:val="00F520B2"/>
    <w:rsid w:val="00F55188"/>
    <w:rsid w:val="00F97E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9CE"/>
    <w:pPr>
      <w:overflowPunct w:val="0"/>
      <w:autoSpaceDE w:val="0"/>
      <w:autoSpaceDN w:val="0"/>
      <w:adjustRightInd w:val="0"/>
      <w:textAlignment w:val="baseline"/>
    </w:pPr>
    <w:rPr>
      <w:lang w:val="en-US" w:eastAsia="en-US"/>
    </w:rPr>
  </w:style>
  <w:style w:type="paragraph" w:styleId="Heading2">
    <w:name w:val="heading 2"/>
    <w:basedOn w:val="Normal"/>
    <w:link w:val="Heading2Char"/>
    <w:uiPriority w:val="9"/>
    <w:qFormat/>
    <w:rsid w:val="002B59FD"/>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9CE"/>
    <w:pPr>
      <w:overflowPunct w:val="0"/>
      <w:autoSpaceDE w:val="0"/>
      <w:autoSpaceDN w:val="0"/>
      <w:adjustRightInd w:val="0"/>
      <w:spacing w:line="240" w:lineRule="atLeast"/>
      <w:textAlignment w:val="baseline"/>
    </w:pPr>
    <w:rPr>
      <w:rFonts w:ascii="Arial" w:hAnsi="Arial"/>
      <w:color w:val="000000"/>
      <w:sz w:val="24"/>
      <w:lang w:val="en-US" w:eastAsia="en-US"/>
    </w:rPr>
  </w:style>
  <w:style w:type="character" w:customStyle="1" w:styleId="DefaultSS">
    <w:name w:val="Default SS"/>
    <w:rsid w:val="00BE39CE"/>
    <w:rPr>
      <w:rFonts w:ascii="Helv" w:hAnsi="Helv"/>
      <w:noProof w:val="0"/>
      <w:color w:val="000000"/>
      <w:sz w:val="20"/>
      <w:lang w:val="en-US"/>
    </w:rPr>
  </w:style>
  <w:style w:type="paragraph" w:styleId="Header">
    <w:name w:val="header"/>
    <w:basedOn w:val="Default"/>
    <w:rsid w:val="00BE39CE"/>
    <w:pPr>
      <w:jc w:val="center"/>
    </w:pPr>
    <w:rPr>
      <w:b/>
      <w:sz w:val="28"/>
    </w:rPr>
  </w:style>
  <w:style w:type="paragraph" w:customStyle="1" w:styleId="Body">
    <w:name w:val="Body"/>
    <w:basedOn w:val="Default"/>
    <w:rsid w:val="00BE39CE"/>
  </w:style>
  <w:style w:type="paragraph" w:styleId="Footer">
    <w:name w:val="footer"/>
    <w:basedOn w:val="Default"/>
    <w:link w:val="FooterChar"/>
    <w:uiPriority w:val="99"/>
    <w:rsid w:val="00BE39CE"/>
    <w:pPr>
      <w:jc w:val="center"/>
    </w:pPr>
    <w:rPr>
      <w:i/>
    </w:rPr>
  </w:style>
  <w:style w:type="paragraph" w:customStyle="1" w:styleId="Footnote">
    <w:name w:val="Footnote"/>
    <w:basedOn w:val="Default"/>
    <w:rsid w:val="00BE39CE"/>
    <w:rPr>
      <w:sz w:val="20"/>
    </w:rPr>
  </w:style>
  <w:style w:type="character" w:customStyle="1" w:styleId="FootnoteIndex">
    <w:name w:val="Footnote Index"/>
    <w:rsid w:val="00BE39CE"/>
    <w:rPr>
      <w:rFonts w:ascii="Helv" w:hAnsi="Helv"/>
      <w:noProof w:val="0"/>
      <w:color w:val="000000"/>
      <w:sz w:val="20"/>
      <w:vertAlign w:val="superscript"/>
      <w:lang w:val="en-US"/>
    </w:rPr>
  </w:style>
  <w:style w:type="paragraph" w:customStyle="1" w:styleId="Questions">
    <w:name w:val="Questions"/>
    <w:rsid w:val="00BE39CE"/>
    <w:pPr>
      <w:overflowPunct w:val="0"/>
      <w:autoSpaceDE w:val="0"/>
      <w:autoSpaceDN w:val="0"/>
      <w:adjustRightInd w:val="0"/>
      <w:spacing w:line="240" w:lineRule="atLeast"/>
      <w:textAlignment w:val="baseline"/>
    </w:pPr>
    <w:rPr>
      <w:rFonts w:ascii="Helv" w:hAnsi="Helv"/>
      <w:color w:val="000000"/>
      <w:lang w:val="en-US" w:eastAsia="en-US"/>
    </w:rPr>
  </w:style>
  <w:style w:type="paragraph" w:customStyle="1" w:styleId="Harvard">
    <w:name w:val="Harvard"/>
    <w:rsid w:val="00BE39CE"/>
    <w:pPr>
      <w:overflowPunct w:val="0"/>
      <w:autoSpaceDE w:val="0"/>
      <w:autoSpaceDN w:val="0"/>
      <w:adjustRightInd w:val="0"/>
      <w:spacing w:line="240" w:lineRule="atLeast"/>
      <w:textAlignment w:val="baseline"/>
    </w:pPr>
    <w:rPr>
      <w:rFonts w:ascii="Helv" w:hAnsi="Helv"/>
      <w:color w:val="000000"/>
      <w:lang w:val="en-US" w:eastAsia="en-US"/>
    </w:rPr>
  </w:style>
  <w:style w:type="character" w:customStyle="1" w:styleId="Heading2Char">
    <w:name w:val="Heading 2 Char"/>
    <w:link w:val="Heading2"/>
    <w:uiPriority w:val="9"/>
    <w:rsid w:val="002B59FD"/>
    <w:rPr>
      <w:b/>
      <w:bCs/>
      <w:sz w:val="36"/>
      <w:szCs w:val="36"/>
    </w:rPr>
  </w:style>
  <w:style w:type="paragraph" w:customStyle="1" w:styleId="rubricnumbers">
    <w:name w:val="rubricnumbers"/>
    <w:basedOn w:val="Normal"/>
    <w:rsid w:val="002B59FD"/>
    <w:pPr>
      <w:overflowPunct/>
      <w:autoSpaceDE/>
      <w:autoSpaceDN/>
      <w:adjustRightInd/>
      <w:spacing w:before="100" w:beforeAutospacing="1" w:after="100" w:afterAutospacing="1"/>
      <w:textAlignment w:val="auto"/>
    </w:pPr>
    <w:rPr>
      <w:rFonts w:ascii="Arial" w:hAnsi="Arial" w:cs="Arial"/>
      <w:sz w:val="72"/>
      <w:szCs w:val="72"/>
      <w:lang w:val="en-CA" w:eastAsia="en-CA"/>
    </w:rPr>
  </w:style>
  <w:style w:type="character" w:styleId="Strong">
    <w:name w:val="Strong"/>
    <w:uiPriority w:val="22"/>
    <w:qFormat/>
    <w:rsid w:val="002B59FD"/>
    <w:rPr>
      <w:b/>
      <w:bCs/>
    </w:rPr>
  </w:style>
  <w:style w:type="paragraph" w:styleId="NormalWeb">
    <w:name w:val="Normal (Web)"/>
    <w:basedOn w:val="Normal"/>
    <w:uiPriority w:val="99"/>
    <w:unhideWhenUsed/>
    <w:rsid w:val="002B59FD"/>
    <w:pPr>
      <w:overflowPunct/>
      <w:autoSpaceDE/>
      <w:autoSpaceDN/>
      <w:adjustRightInd/>
      <w:spacing w:before="100" w:beforeAutospacing="1" w:after="100" w:afterAutospacing="1"/>
      <w:textAlignment w:val="auto"/>
    </w:pPr>
    <w:rPr>
      <w:sz w:val="24"/>
      <w:szCs w:val="24"/>
      <w:lang w:val="en-CA" w:eastAsia="en-CA"/>
    </w:rPr>
  </w:style>
  <w:style w:type="character" w:customStyle="1" w:styleId="rubricnumbers1">
    <w:name w:val="rubricnumbers1"/>
    <w:rsid w:val="002B59FD"/>
    <w:rPr>
      <w:rFonts w:ascii="Arial" w:hAnsi="Arial" w:cs="Arial" w:hint="default"/>
      <w:sz w:val="72"/>
      <w:szCs w:val="72"/>
    </w:rPr>
  </w:style>
  <w:style w:type="paragraph" w:styleId="ListParagraph">
    <w:name w:val="List Paragraph"/>
    <w:basedOn w:val="Normal"/>
    <w:uiPriority w:val="34"/>
    <w:qFormat/>
    <w:rsid w:val="000C51E1"/>
    <w:pPr>
      <w:ind w:left="720"/>
    </w:pPr>
  </w:style>
  <w:style w:type="paragraph" w:styleId="BodyText">
    <w:name w:val="Body Text"/>
    <w:basedOn w:val="Normal"/>
    <w:link w:val="BodyTextChar"/>
    <w:unhideWhenUsed/>
    <w:rsid w:val="00496FD3"/>
    <w:pPr>
      <w:widowControl w:val="0"/>
      <w:overflowPunct/>
      <w:spacing w:after="120"/>
      <w:textAlignment w:val="auto"/>
    </w:pPr>
    <w:rPr>
      <w:rFonts w:ascii="AGaramond" w:hAnsi="AGaramond"/>
    </w:rPr>
  </w:style>
  <w:style w:type="character" w:customStyle="1" w:styleId="BodyTextChar">
    <w:name w:val="Body Text Char"/>
    <w:link w:val="BodyText"/>
    <w:rsid w:val="00496FD3"/>
    <w:rPr>
      <w:rFonts w:ascii="AGaramond" w:hAnsi="AGaramond"/>
      <w:lang w:val="en-US" w:eastAsia="en-US"/>
    </w:rPr>
  </w:style>
  <w:style w:type="character" w:customStyle="1" w:styleId="FooterChar">
    <w:name w:val="Footer Char"/>
    <w:link w:val="Footer"/>
    <w:uiPriority w:val="99"/>
    <w:rsid w:val="000D1071"/>
    <w:rPr>
      <w:rFonts w:ascii="Arial" w:hAnsi="Arial"/>
      <w:i/>
      <w:color w:val="000000"/>
      <w:sz w:val="24"/>
      <w:lang w:val="en-US" w:eastAsia="en-US"/>
    </w:rPr>
  </w:style>
  <w:style w:type="table" w:styleId="TableGrid">
    <w:name w:val="Table Grid"/>
    <w:basedOn w:val="TableNormal"/>
    <w:uiPriority w:val="59"/>
    <w:rsid w:val="00D86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rsid w:val="002627E9"/>
    <w:rPr>
      <w:rFonts w:ascii="Verdana" w:hAnsi="Verdana" w:hint="default"/>
      <w:sz w:val="20"/>
      <w:szCs w:val="20"/>
    </w:rPr>
  </w:style>
  <w:style w:type="table" w:customStyle="1" w:styleId="TableGrid1">
    <w:name w:val="Table Grid1"/>
    <w:basedOn w:val="TableNormal"/>
    <w:next w:val="TableGrid"/>
    <w:uiPriority w:val="39"/>
    <w:rsid w:val="003A14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5541"/>
    <w:rPr>
      <w:rFonts w:ascii="Tahoma" w:hAnsi="Tahoma" w:cs="Tahoma"/>
      <w:sz w:val="16"/>
      <w:szCs w:val="16"/>
    </w:rPr>
  </w:style>
  <w:style w:type="character" w:customStyle="1" w:styleId="BalloonTextChar">
    <w:name w:val="Balloon Text Char"/>
    <w:basedOn w:val="DefaultParagraphFont"/>
    <w:link w:val="BalloonText"/>
    <w:rsid w:val="0098554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9CE"/>
    <w:pPr>
      <w:overflowPunct w:val="0"/>
      <w:autoSpaceDE w:val="0"/>
      <w:autoSpaceDN w:val="0"/>
      <w:adjustRightInd w:val="0"/>
      <w:textAlignment w:val="baseline"/>
    </w:pPr>
    <w:rPr>
      <w:lang w:val="en-US" w:eastAsia="en-US"/>
    </w:rPr>
  </w:style>
  <w:style w:type="paragraph" w:styleId="Heading2">
    <w:name w:val="heading 2"/>
    <w:basedOn w:val="Normal"/>
    <w:link w:val="Heading2Char"/>
    <w:uiPriority w:val="9"/>
    <w:qFormat/>
    <w:rsid w:val="002B59FD"/>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9CE"/>
    <w:pPr>
      <w:overflowPunct w:val="0"/>
      <w:autoSpaceDE w:val="0"/>
      <w:autoSpaceDN w:val="0"/>
      <w:adjustRightInd w:val="0"/>
      <w:spacing w:line="240" w:lineRule="atLeast"/>
      <w:textAlignment w:val="baseline"/>
    </w:pPr>
    <w:rPr>
      <w:rFonts w:ascii="Arial" w:hAnsi="Arial"/>
      <w:color w:val="000000"/>
      <w:sz w:val="24"/>
      <w:lang w:val="en-US" w:eastAsia="en-US"/>
    </w:rPr>
  </w:style>
  <w:style w:type="character" w:customStyle="1" w:styleId="DefaultSS">
    <w:name w:val="Default SS"/>
    <w:rsid w:val="00BE39CE"/>
    <w:rPr>
      <w:rFonts w:ascii="Helv" w:hAnsi="Helv"/>
      <w:noProof w:val="0"/>
      <w:color w:val="000000"/>
      <w:sz w:val="20"/>
      <w:lang w:val="en-US"/>
    </w:rPr>
  </w:style>
  <w:style w:type="paragraph" w:styleId="Header">
    <w:name w:val="header"/>
    <w:basedOn w:val="Default"/>
    <w:rsid w:val="00BE39CE"/>
    <w:pPr>
      <w:jc w:val="center"/>
    </w:pPr>
    <w:rPr>
      <w:b/>
      <w:sz w:val="28"/>
    </w:rPr>
  </w:style>
  <w:style w:type="paragraph" w:customStyle="1" w:styleId="Body">
    <w:name w:val="Body"/>
    <w:basedOn w:val="Default"/>
    <w:rsid w:val="00BE39CE"/>
  </w:style>
  <w:style w:type="paragraph" w:styleId="Footer">
    <w:name w:val="footer"/>
    <w:basedOn w:val="Default"/>
    <w:link w:val="FooterChar"/>
    <w:uiPriority w:val="99"/>
    <w:rsid w:val="00BE39CE"/>
    <w:pPr>
      <w:jc w:val="center"/>
    </w:pPr>
    <w:rPr>
      <w:i/>
    </w:rPr>
  </w:style>
  <w:style w:type="paragraph" w:customStyle="1" w:styleId="Footnote">
    <w:name w:val="Footnote"/>
    <w:basedOn w:val="Default"/>
    <w:rsid w:val="00BE39CE"/>
    <w:rPr>
      <w:sz w:val="20"/>
    </w:rPr>
  </w:style>
  <w:style w:type="character" w:customStyle="1" w:styleId="FootnoteIndex">
    <w:name w:val="Footnote Index"/>
    <w:rsid w:val="00BE39CE"/>
    <w:rPr>
      <w:rFonts w:ascii="Helv" w:hAnsi="Helv"/>
      <w:noProof w:val="0"/>
      <w:color w:val="000000"/>
      <w:sz w:val="20"/>
      <w:vertAlign w:val="superscript"/>
      <w:lang w:val="en-US"/>
    </w:rPr>
  </w:style>
  <w:style w:type="paragraph" w:customStyle="1" w:styleId="Questions">
    <w:name w:val="Questions"/>
    <w:rsid w:val="00BE39CE"/>
    <w:pPr>
      <w:overflowPunct w:val="0"/>
      <w:autoSpaceDE w:val="0"/>
      <w:autoSpaceDN w:val="0"/>
      <w:adjustRightInd w:val="0"/>
      <w:spacing w:line="240" w:lineRule="atLeast"/>
      <w:textAlignment w:val="baseline"/>
    </w:pPr>
    <w:rPr>
      <w:rFonts w:ascii="Helv" w:hAnsi="Helv"/>
      <w:color w:val="000000"/>
      <w:lang w:val="en-US" w:eastAsia="en-US"/>
    </w:rPr>
  </w:style>
  <w:style w:type="paragraph" w:customStyle="1" w:styleId="Harvard">
    <w:name w:val="Harvard"/>
    <w:rsid w:val="00BE39CE"/>
    <w:pPr>
      <w:overflowPunct w:val="0"/>
      <w:autoSpaceDE w:val="0"/>
      <w:autoSpaceDN w:val="0"/>
      <w:adjustRightInd w:val="0"/>
      <w:spacing w:line="240" w:lineRule="atLeast"/>
      <w:textAlignment w:val="baseline"/>
    </w:pPr>
    <w:rPr>
      <w:rFonts w:ascii="Helv" w:hAnsi="Helv"/>
      <w:color w:val="000000"/>
      <w:lang w:val="en-US" w:eastAsia="en-US"/>
    </w:rPr>
  </w:style>
  <w:style w:type="character" w:customStyle="1" w:styleId="Heading2Char">
    <w:name w:val="Heading 2 Char"/>
    <w:link w:val="Heading2"/>
    <w:uiPriority w:val="9"/>
    <w:rsid w:val="002B59FD"/>
    <w:rPr>
      <w:b/>
      <w:bCs/>
      <w:sz w:val="36"/>
      <w:szCs w:val="36"/>
    </w:rPr>
  </w:style>
  <w:style w:type="paragraph" w:customStyle="1" w:styleId="rubricnumbers">
    <w:name w:val="rubricnumbers"/>
    <w:basedOn w:val="Normal"/>
    <w:rsid w:val="002B59FD"/>
    <w:pPr>
      <w:overflowPunct/>
      <w:autoSpaceDE/>
      <w:autoSpaceDN/>
      <w:adjustRightInd/>
      <w:spacing w:before="100" w:beforeAutospacing="1" w:after="100" w:afterAutospacing="1"/>
      <w:textAlignment w:val="auto"/>
    </w:pPr>
    <w:rPr>
      <w:rFonts w:ascii="Arial" w:hAnsi="Arial" w:cs="Arial"/>
      <w:sz w:val="72"/>
      <w:szCs w:val="72"/>
      <w:lang w:val="en-CA" w:eastAsia="en-CA"/>
    </w:rPr>
  </w:style>
  <w:style w:type="character" w:styleId="Strong">
    <w:name w:val="Strong"/>
    <w:uiPriority w:val="22"/>
    <w:qFormat/>
    <w:rsid w:val="002B59FD"/>
    <w:rPr>
      <w:b/>
      <w:bCs/>
    </w:rPr>
  </w:style>
  <w:style w:type="paragraph" w:styleId="NormalWeb">
    <w:name w:val="Normal (Web)"/>
    <w:basedOn w:val="Normal"/>
    <w:uiPriority w:val="99"/>
    <w:unhideWhenUsed/>
    <w:rsid w:val="002B59FD"/>
    <w:pPr>
      <w:overflowPunct/>
      <w:autoSpaceDE/>
      <w:autoSpaceDN/>
      <w:adjustRightInd/>
      <w:spacing w:before="100" w:beforeAutospacing="1" w:after="100" w:afterAutospacing="1"/>
      <w:textAlignment w:val="auto"/>
    </w:pPr>
    <w:rPr>
      <w:sz w:val="24"/>
      <w:szCs w:val="24"/>
      <w:lang w:val="en-CA" w:eastAsia="en-CA"/>
    </w:rPr>
  </w:style>
  <w:style w:type="character" w:customStyle="1" w:styleId="rubricnumbers1">
    <w:name w:val="rubricnumbers1"/>
    <w:rsid w:val="002B59FD"/>
    <w:rPr>
      <w:rFonts w:ascii="Arial" w:hAnsi="Arial" w:cs="Arial" w:hint="default"/>
      <w:sz w:val="72"/>
      <w:szCs w:val="72"/>
    </w:rPr>
  </w:style>
  <w:style w:type="paragraph" w:styleId="ListParagraph">
    <w:name w:val="List Paragraph"/>
    <w:basedOn w:val="Normal"/>
    <w:uiPriority w:val="34"/>
    <w:qFormat/>
    <w:rsid w:val="000C51E1"/>
    <w:pPr>
      <w:ind w:left="720"/>
    </w:pPr>
  </w:style>
  <w:style w:type="paragraph" w:styleId="BodyText">
    <w:name w:val="Body Text"/>
    <w:basedOn w:val="Normal"/>
    <w:link w:val="BodyTextChar"/>
    <w:unhideWhenUsed/>
    <w:rsid w:val="00496FD3"/>
    <w:pPr>
      <w:widowControl w:val="0"/>
      <w:overflowPunct/>
      <w:spacing w:after="120"/>
      <w:textAlignment w:val="auto"/>
    </w:pPr>
    <w:rPr>
      <w:rFonts w:ascii="AGaramond" w:hAnsi="AGaramond"/>
    </w:rPr>
  </w:style>
  <w:style w:type="character" w:customStyle="1" w:styleId="BodyTextChar">
    <w:name w:val="Body Text Char"/>
    <w:link w:val="BodyText"/>
    <w:rsid w:val="00496FD3"/>
    <w:rPr>
      <w:rFonts w:ascii="AGaramond" w:hAnsi="AGaramond"/>
      <w:lang w:val="en-US" w:eastAsia="en-US"/>
    </w:rPr>
  </w:style>
  <w:style w:type="character" w:customStyle="1" w:styleId="FooterChar">
    <w:name w:val="Footer Char"/>
    <w:link w:val="Footer"/>
    <w:uiPriority w:val="99"/>
    <w:rsid w:val="000D1071"/>
    <w:rPr>
      <w:rFonts w:ascii="Arial" w:hAnsi="Arial"/>
      <w:i/>
      <w:color w:val="000000"/>
      <w:sz w:val="24"/>
      <w:lang w:val="en-US" w:eastAsia="en-US"/>
    </w:rPr>
  </w:style>
  <w:style w:type="table" w:styleId="TableGrid">
    <w:name w:val="Table Grid"/>
    <w:basedOn w:val="TableNormal"/>
    <w:uiPriority w:val="59"/>
    <w:rsid w:val="00D86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rsid w:val="002627E9"/>
    <w:rPr>
      <w:rFonts w:ascii="Verdana" w:hAnsi="Verdana" w:hint="default"/>
      <w:sz w:val="20"/>
      <w:szCs w:val="20"/>
    </w:rPr>
  </w:style>
  <w:style w:type="table" w:customStyle="1" w:styleId="TableGrid1">
    <w:name w:val="Table Grid1"/>
    <w:basedOn w:val="TableNormal"/>
    <w:next w:val="TableGrid"/>
    <w:uiPriority w:val="39"/>
    <w:rsid w:val="003A14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5541"/>
    <w:rPr>
      <w:rFonts w:ascii="Tahoma" w:hAnsi="Tahoma" w:cs="Tahoma"/>
      <w:sz w:val="16"/>
      <w:szCs w:val="16"/>
    </w:rPr>
  </w:style>
  <w:style w:type="character" w:customStyle="1" w:styleId="BalloonTextChar">
    <w:name w:val="Balloon Text Char"/>
    <w:basedOn w:val="DefaultParagraphFont"/>
    <w:link w:val="BalloonText"/>
    <w:rsid w:val="0098554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1817">
      <w:bodyDiv w:val="1"/>
      <w:marLeft w:val="0"/>
      <w:marRight w:val="0"/>
      <w:marTop w:val="0"/>
      <w:marBottom w:val="0"/>
      <w:divBdr>
        <w:top w:val="none" w:sz="0" w:space="0" w:color="auto"/>
        <w:left w:val="none" w:sz="0" w:space="0" w:color="auto"/>
        <w:bottom w:val="none" w:sz="0" w:space="0" w:color="auto"/>
        <w:right w:val="none" w:sz="0" w:space="0" w:color="auto"/>
      </w:divBdr>
    </w:div>
    <w:div w:id="316082157">
      <w:bodyDiv w:val="1"/>
      <w:marLeft w:val="0"/>
      <w:marRight w:val="0"/>
      <w:marTop w:val="0"/>
      <w:marBottom w:val="0"/>
      <w:divBdr>
        <w:top w:val="none" w:sz="0" w:space="0" w:color="auto"/>
        <w:left w:val="none" w:sz="0" w:space="0" w:color="auto"/>
        <w:bottom w:val="none" w:sz="0" w:space="0" w:color="auto"/>
        <w:right w:val="none" w:sz="0" w:space="0" w:color="auto"/>
      </w:divBdr>
    </w:div>
    <w:div w:id="741682729">
      <w:bodyDiv w:val="1"/>
      <w:marLeft w:val="0"/>
      <w:marRight w:val="0"/>
      <w:marTop w:val="0"/>
      <w:marBottom w:val="0"/>
      <w:divBdr>
        <w:top w:val="none" w:sz="0" w:space="0" w:color="auto"/>
        <w:left w:val="none" w:sz="0" w:space="0" w:color="auto"/>
        <w:bottom w:val="none" w:sz="0" w:space="0" w:color="auto"/>
        <w:right w:val="none" w:sz="0" w:space="0" w:color="auto"/>
      </w:divBdr>
    </w:div>
    <w:div w:id="1088773395">
      <w:bodyDiv w:val="1"/>
      <w:marLeft w:val="0"/>
      <w:marRight w:val="0"/>
      <w:marTop w:val="0"/>
      <w:marBottom w:val="0"/>
      <w:divBdr>
        <w:top w:val="none" w:sz="0" w:space="0" w:color="auto"/>
        <w:left w:val="none" w:sz="0" w:space="0" w:color="auto"/>
        <w:bottom w:val="none" w:sz="0" w:space="0" w:color="auto"/>
        <w:right w:val="none" w:sz="0" w:space="0" w:color="auto"/>
      </w:divBdr>
    </w:div>
    <w:div w:id="1133602171">
      <w:bodyDiv w:val="1"/>
      <w:marLeft w:val="0"/>
      <w:marRight w:val="0"/>
      <w:marTop w:val="0"/>
      <w:marBottom w:val="0"/>
      <w:divBdr>
        <w:top w:val="none" w:sz="0" w:space="0" w:color="auto"/>
        <w:left w:val="none" w:sz="0" w:space="0" w:color="auto"/>
        <w:bottom w:val="none" w:sz="0" w:space="0" w:color="auto"/>
        <w:right w:val="none" w:sz="0" w:space="0" w:color="auto"/>
      </w:divBdr>
    </w:div>
    <w:div w:id="1203517038">
      <w:bodyDiv w:val="1"/>
      <w:marLeft w:val="0"/>
      <w:marRight w:val="0"/>
      <w:marTop w:val="0"/>
      <w:marBottom w:val="0"/>
      <w:divBdr>
        <w:top w:val="none" w:sz="0" w:space="0" w:color="auto"/>
        <w:left w:val="none" w:sz="0" w:space="0" w:color="auto"/>
        <w:bottom w:val="none" w:sz="0" w:space="0" w:color="auto"/>
        <w:right w:val="none" w:sz="0" w:space="0" w:color="auto"/>
      </w:divBdr>
    </w:div>
    <w:div w:id="1314069495">
      <w:bodyDiv w:val="1"/>
      <w:marLeft w:val="0"/>
      <w:marRight w:val="0"/>
      <w:marTop w:val="0"/>
      <w:marBottom w:val="0"/>
      <w:divBdr>
        <w:top w:val="none" w:sz="0" w:space="0" w:color="auto"/>
        <w:left w:val="none" w:sz="0" w:space="0" w:color="auto"/>
        <w:bottom w:val="none" w:sz="0" w:space="0" w:color="auto"/>
        <w:right w:val="none" w:sz="0" w:space="0" w:color="auto"/>
      </w:divBdr>
    </w:div>
    <w:div w:id="1702320331">
      <w:bodyDiv w:val="1"/>
      <w:marLeft w:val="0"/>
      <w:marRight w:val="0"/>
      <w:marTop w:val="0"/>
      <w:marBottom w:val="0"/>
      <w:divBdr>
        <w:top w:val="none" w:sz="0" w:space="0" w:color="auto"/>
        <w:left w:val="none" w:sz="0" w:space="0" w:color="auto"/>
        <w:bottom w:val="none" w:sz="0" w:space="0" w:color="auto"/>
        <w:right w:val="none" w:sz="0" w:space="0" w:color="auto"/>
      </w:divBdr>
    </w:div>
    <w:div w:id="1791633027">
      <w:bodyDiv w:val="1"/>
      <w:marLeft w:val="0"/>
      <w:marRight w:val="0"/>
      <w:marTop w:val="0"/>
      <w:marBottom w:val="0"/>
      <w:divBdr>
        <w:top w:val="none" w:sz="0" w:space="0" w:color="auto"/>
        <w:left w:val="none" w:sz="0" w:space="0" w:color="auto"/>
        <w:bottom w:val="none" w:sz="0" w:space="0" w:color="auto"/>
        <w:right w:val="none" w:sz="0" w:space="0" w:color="auto"/>
      </w:divBdr>
    </w:div>
    <w:div w:id="1898468909">
      <w:bodyDiv w:val="1"/>
      <w:marLeft w:val="0"/>
      <w:marRight w:val="0"/>
      <w:marTop w:val="0"/>
      <w:marBottom w:val="0"/>
      <w:divBdr>
        <w:top w:val="none" w:sz="0" w:space="0" w:color="auto"/>
        <w:left w:val="none" w:sz="0" w:space="0" w:color="auto"/>
        <w:bottom w:val="none" w:sz="0" w:space="0" w:color="auto"/>
        <w:right w:val="none" w:sz="0" w:space="0" w:color="auto"/>
      </w:divBdr>
    </w:div>
    <w:div w:id="1940914270">
      <w:bodyDiv w:val="1"/>
      <w:marLeft w:val="0"/>
      <w:marRight w:val="0"/>
      <w:marTop w:val="0"/>
      <w:marBottom w:val="0"/>
      <w:divBdr>
        <w:top w:val="none" w:sz="0" w:space="0" w:color="auto"/>
        <w:left w:val="none" w:sz="0" w:space="0" w:color="auto"/>
        <w:bottom w:val="none" w:sz="0" w:space="0" w:color="auto"/>
        <w:right w:val="none" w:sz="0" w:space="0" w:color="auto"/>
      </w:divBdr>
    </w:div>
    <w:div w:id="20959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LA8 Unit 5 Assignment 4</vt:lpstr>
    </vt:vector>
  </TitlesOfParts>
  <Company>n/a</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LA8 Unit 5 Assignment 4</dc:title>
  <dc:creator>Marvin Sheets</dc:creator>
  <cp:lastModifiedBy>Donna Klemmer</cp:lastModifiedBy>
  <cp:revision>4</cp:revision>
  <dcterms:created xsi:type="dcterms:W3CDTF">2017-08-15T18:05:00Z</dcterms:created>
  <dcterms:modified xsi:type="dcterms:W3CDTF">2017-08-22T21:33:00Z</dcterms:modified>
</cp:coreProperties>
</file>